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009D" w:rsidRPr="00C9009D" w:rsidRDefault="002C4E07" w:rsidP="00C9009D">
      <w:pPr>
        <w:pStyle w:val="normal"/>
        <w:spacing w:after="0"/>
        <w:jc w:val="center"/>
        <w:rPr>
          <w:rFonts w:ascii="Comic Sans MS" w:eastAsia="Comic Sans MS" w:hAnsi="Comic Sans MS" w:cs="Comic Sans MS"/>
          <w:color w:val="0000FF"/>
          <w:sz w:val="20"/>
          <w:szCs w:val="20"/>
          <w:lang w:val="uk-UA"/>
        </w:rPr>
      </w:pPr>
      <w:r>
        <w:rPr>
          <w:rFonts w:ascii="Comic Sans MS" w:eastAsia="Comic Sans MS" w:hAnsi="Comic Sans MS" w:cs="Comic Sans MS"/>
          <w:noProof/>
          <w:color w:val="0000FF"/>
          <w:sz w:val="20"/>
          <w:szCs w:val="20"/>
        </w:rPr>
        <w:drawing>
          <wp:inline distT="0" distB="0" distL="0" distR="0">
            <wp:extent cx="2714625" cy="2518117"/>
            <wp:effectExtent l="19050" t="0" r="9525" b="0"/>
            <wp:docPr id="3" name="Рисунок 2" descr="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.png"/>
                    <pic:cNvPicPr/>
                  </pic:nvPicPr>
                  <pic:blipFill>
                    <a:blip r:embed="rId4" cstate="print">
                      <a:lum contrast="20000"/>
                    </a:blip>
                    <a:srcRect l="4126" t="3934" r="8804" b="37377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518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E07" w:rsidRPr="002C4E07" w:rsidRDefault="002C4E07" w:rsidP="002C4E07">
      <w:pPr>
        <w:pStyle w:val="normal"/>
        <w:spacing w:after="0"/>
        <w:jc w:val="center"/>
        <w:rPr>
          <w:rFonts w:ascii="Comic Sans MS" w:eastAsia="Comic Sans MS" w:hAnsi="Comic Sans MS" w:cs="Comic Sans MS"/>
          <w:color w:val="0000FF"/>
          <w:sz w:val="20"/>
          <w:szCs w:val="20"/>
          <w:lang w:val="uk-UA"/>
        </w:rPr>
      </w:pPr>
    </w:p>
    <w:p w:rsidR="002C4E07" w:rsidRPr="00C9009D" w:rsidRDefault="00CC7447" w:rsidP="00C9009D">
      <w:pPr>
        <w:pStyle w:val="normal"/>
        <w:spacing w:after="0"/>
        <w:jc w:val="center"/>
        <w:rPr>
          <w:rFonts w:ascii="Arial Black" w:eastAsia="Comic Sans MS" w:hAnsi="Arial Black" w:cs="Comic Sans MS"/>
          <w:b/>
          <w:color w:val="000000" w:themeColor="text1"/>
          <w:sz w:val="44"/>
          <w:szCs w:val="44"/>
          <w:lang w:val="uk-UA"/>
        </w:rPr>
      </w:pPr>
      <w:r w:rsidRPr="00C9009D">
        <w:rPr>
          <w:rFonts w:ascii="Arial Black" w:eastAsia="Comic Sans MS" w:hAnsi="Arial Black" w:cs="Comic Sans MS"/>
          <w:b/>
          <w:color w:val="000000" w:themeColor="text1"/>
          <w:sz w:val="44"/>
          <w:szCs w:val="44"/>
        </w:rPr>
        <w:t>В</w:t>
      </w:r>
      <w:proofErr w:type="spellStart"/>
      <w:r w:rsidRPr="00C9009D">
        <w:rPr>
          <w:rFonts w:ascii="Arial Black" w:eastAsia="Comic Sans MS" w:hAnsi="Arial Black" w:cs="Comic Sans MS"/>
          <w:b/>
          <w:color w:val="000000" w:themeColor="text1"/>
          <w:sz w:val="44"/>
          <w:szCs w:val="44"/>
          <w:lang w:val="uk-UA"/>
        </w:rPr>
        <w:t>ідкритий</w:t>
      </w:r>
      <w:proofErr w:type="spellEnd"/>
      <w:r w:rsidRPr="00C9009D">
        <w:rPr>
          <w:rFonts w:ascii="Arial Black" w:eastAsia="Comic Sans MS" w:hAnsi="Arial Black" w:cs="Comic Sans MS"/>
          <w:b/>
          <w:color w:val="000000" w:themeColor="text1"/>
          <w:sz w:val="44"/>
          <w:szCs w:val="44"/>
          <w:lang w:val="uk-UA"/>
        </w:rPr>
        <w:t xml:space="preserve"> чемпіонат Одеси</w:t>
      </w:r>
      <w:r w:rsidR="00E86EDB" w:rsidRPr="00C9009D">
        <w:rPr>
          <w:rFonts w:ascii="Arial Black" w:eastAsia="Comic Sans MS" w:hAnsi="Arial Black" w:cs="Comic Sans MS"/>
          <w:b/>
          <w:color w:val="000000" w:themeColor="text1"/>
          <w:sz w:val="44"/>
          <w:szCs w:val="44"/>
          <w:lang w:val="uk-UA"/>
        </w:rPr>
        <w:t xml:space="preserve"> зі </w:t>
      </w:r>
      <w:proofErr w:type="spellStart"/>
      <w:r w:rsidR="00E86EDB" w:rsidRPr="00C9009D">
        <w:rPr>
          <w:rFonts w:ascii="Arial Black" w:eastAsia="Comic Sans MS" w:hAnsi="Arial Black" w:cs="Comic Sans MS"/>
          <w:b/>
          <w:color w:val="000000" w:themeColor="text1"/>
          <w:sz w:val="44"/>
          <w:szCs w:val="44"/>
          <w:lang w:val="uk-UA"/>
        </w:rPr>
        <w:t>сквошу</w:t>
      </w:r>
      <w:proofErr w:type="spellEnd"/>
      <w:r w:rsidR="00783611" w:rsidRPr="00C9009D">
        <w:rPr>
          <w:rFonts w:ascii="Arial Black" w:eastAsia="Comic Sans MS" w:hAnsi="Arial Black" w:cs="Comic Sans MS"/>
          <w:b/>
          <w:color w:val="000000" w:themeColor="text1"/>
          <w:sz w:val="44"/>
          <w:szCs w:val="44"/>
        </w:rPr>
        <w:t xml:space="preserve"> 2019</w:t>
      </w:r>
    </w:p>
    <w:p w:rsidR="00C9009D" w:rsidRPr="00C9009D" w:rsidRDefault="00C9009D" w:rsidP="00C9009D">
      <w:pPr>
        <w:pStyle w:val="normal"/>
        <w:spacing w:after="0"/>
        <w:rPr>
          <w:rFonts w:ascii="Arial Black" w:eastAsia="Comic Sans MS" w:hAnsi="Arial Black" w:cs="Comic Sans MS"/>
          <w:color w:val="1F497D" w:themeColor="text2"/>
          <w:sz w:val="40"/>
          <w:szCs w:val="40"/>
          <w:lang w:val="en-US"/>
        </w:rPr>
      </w:pPr>
    </w:p>
    <w:p w:rsidR="00540F6F" w:rsidRPr="00C9009D" w:rsidRDefault="00C12A79">
      <w:pPr>
        <w:pStyle w:val="normal"/>
        <w:spacing w:after="0"/>
        <w:jc w:val="center"/>
        <w:rPr>
          <w:rFonts w:ascii="Arial" w:eastAsia="Arial" w:hAnsi="Arial" w:cs="Arial"/>
          <w:b/>
          <w:sz w:val="28"/>
          <w:szCs w:val="28"/>
          <w:lang w:val="uk-UA"/>
        </w:rPr>
      </w:pPr>
      <w:proofErr w:type="spellStart"/>
      <w:r w:rsidRPr="00C9009D">
        <w:rPr>
          <w:rFonts w:ascii="Arial" w:eastAsia="Arial" w:hAnsi="Arial" w:cs="Arial"/>
          <w:b/>
          <w:sz w:val="28"/>
          <w:szCs w:val="28"/>
        </w:rPr>
        <w:t>Положення</w:t>
      </w:r>
      <w:proofErr w:type="spellEnd"/>
      <w:r w:rsidRPr="00C9009D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C9009D">
        <w:rPr>
          <w:rFonts w:ascii="Arial" w:eastAsia="Arial" w:hAnsi="Arial" w:cs="Arial"/>
          <w:b/>
          <w:sz w:val="28"/>
          <w:szCs w:val="28"/>
        </w:rPr>
        <w:t>змагань</w:t>
      </w:r>
      <w:proofErr w:type="spellEnd"/>
    </w:p>
    <w:p w:rsidR="00C9009D" w:rsidRPr="00C9009D" w:rsidRDefault="00C9009D">
      <w:pPr>
        <w:pStyle w:val="normal"/>
        <w:spacing w:after="0"/>
        <w:jc w:val="center"/>
        <w:rPr>
          <w:rFonts w:ascii="Arial" w:eastAsia="Arial" w:hAnsi="Arial" w:cs="Arial"/>
          <w:b/>
          <w:color w:val="0D0D0D" w:themeColor="text1" w:themeTint="F2"/>
          <w:sz w:val="28"/>
          <w:szCs w:val="28"/>
          <w:lang w:val="uk-UA"/>
        </w:rPr>
      </w:pPr>
    </w:p>
    <w:p w:rsidR="00540F6F" w:rsidRPr="00C9009D" w:rsidRDefault="00C12A79">
      <w:pPr>
        <w:pStyle w:val="normal"/>
        <w:spacing w:after="0"/>
        <w:rPr>
          <w:rFonts w:ascii="Arial" w:eastAsia="Arial" w:hAnsi="Arial" w:cs="Arial"/>
          <w:b/>
          <w:color w:val="0D0D0D" w:themeColor="text1" w:themeTint="F2"/>
          <w:sz w:val="24"/>
          <w:szCs w:val="24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1. Мета та </w:t>
      </w:r>
      <w:proofErr w:type="spellStart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завдання</w:t>
      </w:r>
      <w:proofErr w:type="spellEnd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:</w:t>
      </w:r>
    </w:p>
    <w:p w:rsidR="00540F6F" w:rsidRPr="00C9009D" w:rsidRDefault="00C12A79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</w:rPr>
      </w:pPr>
      <w:r w:rsidRPr="00C9009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●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П</w:t>
      </w:r>
      <w:proofErr w:type="gram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ідвищення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культурних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та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спортивних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стосунків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між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гравцями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.</w:t>
      </w:r>
    </w:p>
    <w:p w:rsidR="00540F6F" w:rsidRPr="00C9009D" w:rsidRDefault="00C12A79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</w:rPr>
      </w:pPr>
      <w:r w:rsidRPr="00C9009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●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П</w:t>
      </w:r>
      <w:proofErr w:type="gram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ідвищення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рівня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майстерності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.</w:t>
      </w:r>
    </w:p>
    <w:p w:rsidR="00540F6F" w:rsidRPr="00C9009D" w:rsidRDefault="00C12A79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</w:rPr>
      </w:pP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●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Пошук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нових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партнерів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гри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р</w:t>
      </w:r>
      <w:proofErr w:type="gram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ізного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рівня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.</w:t>
      </w:r>
    </w:p>
    <w:p w:rsidR="00540F6F" w:rsidRPr="00C9009D" w:rsidRDefault="00C12A79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</w:rPr>
      </w:pPr>
      <w:r w:rsidRPr="00C9009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●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Популяризація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сквошу.</w:t>
      </w:r>
    </w:p>
    <w:p w:rsidR="00540F6F" w:rsidRPr="00C9009D" w:rsidRDefault="00C12A79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</w:rPr>
      </w:pPr>
      <w:r w:rsidRPr="00C9009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●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Популяризація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gram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здорового</w:t>
      </w:r>
      <w:proofErr w:type="gram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способу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життя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.</w:t>
      </w:r>
    </w:p>
    <w:p w:rsidR="00540F6F" w:rsidRPr="00C9009D" w:rsidRDefault="00540F6F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</w:rPr>
      </w:pPr>
    </w:p>
    <w:p w:rsidR="00540F6F" w:rsidRPr="00C9009D" w:rsidRDefault="00C12A79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2. </w:t>
      </w:r>
      <w:proofErr w:type="spellStart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Термін</w:t>
      </w:r>
      <w:proofErr w:type="spellEnd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проведення</w:t>
      </w:r>
      <w:proofErr w:type="spellEnd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: </w:t>
      </w:r>
      <w:r w:rsidR="00783611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6-7 липня 2019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року.</w:t>
      </w:r>
    </w:p>
    <w:p w:rsidR="00540F6F" w:rsidRPr="00C9009D" w:rsidRDefault="00C12A79">
      <w:pPr>
        <w:pStyle w:val="normal"/>
        <w:spacing w:after="0"/>
        <w:rPr>
          <w:rFonts w:ascii="Arial" w:eastAsia="Arial" w:hAnsi="Arial" w:cs="Arial"/>
          <w:b/>
          <w:color w:val="0D0D0D" w:themeColor="text1" w:themeTint="F2"/>
          <w:sz w:val="24"/>
          <w:szCs w:val="24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 </w:t>
      </w:r>
    </w:p>
    <w:p w:rsidR="00540F6F" w:rsidRPr="00C9009D" w:rsidRDefault="00C12A79">
      <w:pPr>
        <w:pStyle w:val="normal"/>
        <w:spacing w:after="0"/>
        <w:rPr>
          <w:rFonts w:ascii="Arial" w:eastAsia="Arial" w:hAnsi="Arial" w:cs="Arial"/>
          <w:b/>
          <w:color w:val="0D0D0D" w:themeColor="text1" w:themeTint="F2"/>
          <w:sz w:val="24"/>
          <w:szCs w:val="24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3. </w:t>
      </w:r>
      <w:proofErr w:type="spellStart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Місце</w:t>
      </w:r>
      <w:proofErr w:type="spellEnd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проведення</w:t>
      </w:r>
      <w:proofErr w:type="spellEnd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:</w:t>
      </w:r>
    </w:p>
    <w:p w:rsidR="00540F6F" w:rsidRPr="00C9009D" w:rsidRDefault="00A726D4">
      <w:pPr>
        <w:pStyle w:val="normal"/>
        <w:spacing w:after="0"/>
        <w:ind w:left="560" w:hanging="140"/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</w:pPr>
      <w:hyperlink r:id="rId5" w:history="1">
        <w:r w:rsidR="00C12A79" w:rsidRPr="00C9009D">
          <w:rPr>
            <w:rStyle w:val="a7"/>
            <w:rFonts w:ascii="Arial" w:eastAsia="Arial" w:hAnsi="Arial" w:cs="Arial"/>
            <w:color w:val="0D0D0D" w:themeColor="text1" w:themeTint="F2"/>
            <w:sz w:val="24"/>
            <w:szCs w:val="24"/>
          </w:rPr>
          <w:t xml:space="preserve">м. </w:t>
        </w:r>
        <w:r w:rsidR="00057D8A" w:rsidRPr="00C9009D">
          <w:rPr>
            <w:rStyle w:val="a7"/>
            <w:rFonts w:ascii="Arial" w:eastAsia="Arial" w:hAnsi="Arial" w:cs="Arial"/>
            <w:color w:val="0D0D0D" w:themeColor="text1" w:themeTint="F2"/>
            <w:sz w:val="24"/>
            <w:szCs w:val="24"/>
            <w:lang w:val="uk-UA"/>
          </w:rPr>
          <w:t>Одеса</w:t>
        </w:r>
        <w:r w:rsidR="00057D8A" w:rsidRPr="00C9009D">
          <w:rPr>
            <w:rStyle w:val="a7"/>
            <w:rFonts w:ascii="Arial" w:hAnsi="Arial" w:cs="Arial"/>
            <w:bCs/>
            <w:color w:val="0D0D0D" w:themeColor="text1" w:themeTint="F2"/>
            <w:sz w:val="24"/>
            <w:szCs w:val="24"/>
            <w:shd w:val="clear" w:color="auto" w:fill="FFFFFF"/>
          </w:rPr>
          <w:t xml:space="preserve">, просп. </w:t>
        </w:r>
        <w:proofErr w:type="spellStart"/>
        <w:r w:rsidR="00057D8A" w:rsidRPr="00C9009D">
          <w:rPr>
            <w:rStyle w:val="a7"/>
            <w:rFonts w:ascii="Arial" w:hAnsi="Arial" w:cs="Arial"/>
            <w:bCs/>
            <w:color w:val="0D0D0D" w:themeColor="text1" w:themeTint="F2"/>
            <w:sz w:val="24"/>
            <w:szCs w:val="24"/>
            <w:shd w:val="clear" w:color="auto" w:fill="FFFFFF"/>
          </w:rPr>
          <w:t>Небесної</w:t>
        </w:r>
        <w:proofErr w:type="spellEnd"/>
        <w:r w:rsidR="00057D8A" w:rsidRPr="00C9009D">
          <w:rPr>
            <w:rStyle w:val="a7"/>
            <w:rFonts w:ascii="Arial" w:hAnsi="Arial" w:cs="Arial"/>
            <w:bCs/>
            <w:color w:val="0D0D0D" w:themeColor="text1" w:themeTint="F2"/>
            <w:sz w:val="24"/>
            <w:szCs w:val="24"/>
            <w:shd w:val="clear" w:color="auto" w:fill="FFFFFF"/>
          </w:rPr>
          <w:t xml:space="preserve"> </w:t>
        </w:r>
        <w:proofErr w:type="spellStart"/>
        <w:r w:rsidR="00057D8A" w:rsidRPr="00C9009D">
          <w:rPr>
            <w:rStyle w:val="a7"/>
            <w:rFonts w:ascii="Arial" w:hAnsi="Arial" w:cs="Arial"/>
            <w:bCs/>
            <w:color w:val="0D0D0D" w:themeColor="text1" w:themeTint="F2"/>
            <w:sz w:val="24"/>
            <w:szCs w:val="24"/>
            <w:shd w:val="clear" w:color="auto" w:fill="FFFFFF"/>
          </w:rPr>
          <w:t>Сотні</w:t>
        </w:r>
        <w:proofErr w:type="spellEnd"/>
        <w:r w:rsidR="00057D8A" w:rsidRPr="00C9009D">
          <w:rPr>
            <w:rStyle w:val="a7"/>
            <w:rFonts w:ascii="Arial" w:hAnsi="Arial" w:cs="Arial"/>
            <w:bCs/>
            <w:color w:val="0D0D0D" w:themeColor="text1" w:themeTint="F2"/>
            <w:sz w:val="24"/>
            <w:szCs w:val="24"/>
            <w:shd w:val="clear" w:color="auto" w:fill="FFFFFF"/>
          </w:rPr>
          <w:t xml:space="preserve">, 2, ТРЦ </w:t>
        </w:r>
        <w:proofErr w:type="spellStart"/>
        <w:r w:rsidR="00057D8A" w:rsidRPr="00C9009D">
          <w:rPr>
            <w:rStyle w:val="a7"/>
            <w:rFonts w:ascii="Arial" w:hAnsi="Arial" w:cs="Arial"/>
            <w:bCs/>
            <w:color w:val="0D0D0D" w:themeColor="text1" w:themeTint="F2"/>
            <w:sz w:val="24"/>
            <w:szCs w:val="24"/>
            <w:shd w:val="clear" w:color="auto" w:fill="FFFFFF"/>
          </w:rPr>
          <w:t>City</w:t>
        </w:r>
        <w:proofErr w:type="spellEnd"/>
        <w:r w:rsidR="00057D8A" w:rsidRPr="00C9009D">
          <w:rPr>
            <w:rStyle w:val="a7"/>
            <w:rFonts w:ascii="Arial" w:hAnsi="Arial" w:cs="Arial"/>
            <w:bCs/>
            <w:color w:val="0D0D0D" w:themeColor="text1" w:themeTint="F2"/>
            <w:sz w:val="24"/>
            <w:szCs w:val="24"/>
            <w:shd w:val="clear" w:color="auto" w:fill="FFFFFF"/>
          </w:rPr>
          <w:t xml:space="preserve"> </w:t>
        </w:r>
        <w:proofErr w:type="spellStart"/>
        <w:r w:rsidR="00057D8A" w:rsidRPr="00C9009D">
          <w:rPr>
            <w:rStyle w:val="a7"/>
            <w:rFonts w:ascii="Arial" w:hAnsi="Arial" w:cs="Arial"/>
            <w:bCs/>
            <w:color w:val="0D0D0D" w:themeColor="text1" w:themeTint="F2"/>
            <w:sz w:val="24"/>
            <w:szCs w:val="24"/>
            <w:shd w:val="clear" w:color="auto" w:fill="FFFFFF"/>
          </w:rPr>
          <w:t>Center</w:t>
        </w:r>
        <w:proofErr w:type="spellEnd"/>
        <w:r w:rsidR="00057D8A" w:rsidRPr="00C9009D">
          <w:rPr>
            <w:rStyle w:val="a7"/>
            <w:rFonts w:ascii="Arial" w:hAnsi="Arial" w:cs="Arial"/>
            <w:bCs/>
            <w:color w:val="0D0D0D" w:themeColor="text1" w:themeTint="F2"/>
            <w:sz w:val="24"/>
            <w:szCs w:val="24"/>
            <w:shd w:val="clear" w:color="auto" w:fill="FFFFFF"/>
            <w:lang w:val="uk-UA"/>
          </w:rPr>
          <w:t>.</w:t>
        </w:r>
      </w:hyperlink>
      <w:r w:rsidR="00057D8A" w:rsidRPr="00C9009D">
        <w:rPr>
          <w:rFonts w:ascii="Arial" w:hAnsi="Arial" w:cs="Arial"/>
          <w:b/>
          <w:bCs/>
          <w:color w:val="0D0D0D" w:themeColor="text1" w:themeTint="F2"/>
          <w:sz w:val="11"/>
          <w:szCs w:val="11"/>
          <w:shd w:val="clear" w:color="auto" w:fill="FFFFFF"/>
          <w:lang w:val="uk-UA"/>
        </w:rPr>
        <w:t xml:space="preserve"> </w:t>
      </w:r>
      <w:r w:rsidR="00E86EDB" w:rsidRPr="00C9009D">
        <w:rPr>
          <w:rFonts w:ascii="Arial" w:hAnsi="Arial" w:cs="Arial"/>
          <w:b/>
          <w:bCs/>
          <w:color w:val="0D0D0D" w:themeColor="text1" w:themeTint="F2"/>
          <w:sz w:val="11"/>
          <w:szCs w:val="11"/>
          <w:shd w:val="clear" w:color="auto" w:fill="FFFFFF"/>
          <w:lang w:val="uk-UA"/>
        </w:rPr>
        <w:t xml:space="preserve"> </w:t>
      </w:r>
      <w:r w:rsidR="00C12A79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На </w:t>
      </w:r>
      <w:r w:rsidR="00057D8A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3</w:t>
      </w:r>
      <w:r w:rsidR="00C12A79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 кортах.</w:t>
      </w:r>
    </w:p>
    <w:p w:rsidR="00540F6F" w:rsidRPr="00C9009D" w:rsidRDefault="00C12A79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 </w:t>
      </w:r>
    </w:p>
    <w:p w:rsidR="00540F6F" w:rsidRPr="00C9009D" w:rsidRDefault="00C12A79">
      <w:pPr>
        <w:pStyle w:val="normal"/>
        <w:spacing w:after="0"/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>4. Учасники змагань:</w:t>
      </w:r>
    </w:p>
    <w:p w:rsidR="00540F6F" w:rsidRPr="00C9009D" w:rsidRDefault="00C12A79">
      <w:pPr>
        <w:pStyle w:val="normal"/>
        <w:spacing w:after="0"/>
        <w:ind w:left="280"/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●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 чоловіки (</w:t>
      </w:r>
      <w:r w:rsidR="00E86EDB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en-US"/>
        </w:rPr>
        <w:t>PRO</w:t>
      </w:r>
      <w:r w:rsidR="00E86EDB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, М1, М2, М3</w:t>
      </w:r>
      <w:r w:rsidR="00CC7447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 разом</w:t>
      </w:r>
      <w:r w:rsidR="007123B3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) (максимум 64 гравця)</w:t>
      </w:r>
    </w:p>
    <w:p w:rsidR="00540F6F" w:rsidRDefault="00C12A79">
      <w:pPr>
        <w:pStyle w:val="normal"/>
        <w:spacing w:after="0"/>
        <w:ind w:left="280"/>
        <w:rPr>
          <w:rFonts w:ascii="Arial" w:eastAsia="Arial" w:hAnsi="Arial" w:cs="Arial"/>
          <w:color w:val="0D0D0D" w:themeColor="text1" w:themeTint="F2"/>
          <w:sz w:val="24"/>
          <w:szCs w:val="24"/>
          <w:lang w:val="en-US"/>
        </w:rPr>
      </w:pPr>
      <w:r w:rsidRPr="00C9009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●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 жінки </w:t>
      </w:r>
      <w:r w:rsidR="00783611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en-US"/>
        </w:rPr>
        <w:t>PSA</w:t>
      </w:r>
      <w:r w:rsidR="007123B3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(максимум 32 гравця)</w:t>
      </w:r>
    </w:p>
    <w:p w:rsidR="006931CE" w:rsidRPr="006931CE" w:rsidRDefault="006931CE">
      <w:pPr>
        <w:pStyle w:val="normal"/>
        <w:spacing w:after="0"/>
        <w:ind w:left="280"/>
        <w:rPr>
          <w:rFonts w:ascii="Arial" w:eastAsia="Arial" w:hAnsi="Arial" w:cs="Arial"/>
          <w:color w:val="0D0D0D" w:themeColor="text1" w:themeTint="F2"/>
          <w:sz w:val="24"/>
          <w:szCs w:val="24"/>
          <w:lang w:val="en-US"/>
        </w:rPr>
      </w:pPr>
    </w:p>
    <w:p w:rsidR="007123B3" w:rsidRPr="00C9009D" w:rsidRDefault="007123B3" w:rsidP="00E86EDB">
      <w:pPr>
        <w:pStyle w:val="normal"/>
        <w:spacing w:after="0"/>
        <w:ind w:left="280"/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>Кількість учасників може бути змінена на розсуд організаторів.</w:t>
      </w:r>
    </w:p>
    <w:p w:rsidR="00835CA1" w:rsidRPr="00C9009D" w:rsidRDefault="00C12A79" w:rsidP="00E86EDB">
      <w:pPr>
        <w:pStyle w:val="normal"/>
        <w:spacing w:after="0"/>
        <w:ind w:left="280"/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 xml:space="preserve">Формування категорій від </w:t>
      </w:r>
      <w:r w:rsidR="00CC7447"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>8</w:t>
      </w: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 xml:space="preserve"> учасників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! </w:t>
      </w:r>
    </w:p>
    <w:p w:rsidR="00540F6F" w:rsidRPr="00C9009D" w:rsidRDefault="00540F6F">
      <w:pPr>
        <w:pStyle w:val="normal"/>
        <w:spacing w:after="0"/>
        <w:ind w:left="28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</w:pPr>
    </w:p>
    <w:p w:rsidR="00057D8A" w:rsidRPr="00C9009D" w:rsidRDefault="00C12A79" w:rsidP="00057D8A">
      <w:pPr>
        <w:pStyle w:val="normal"/>
        <w:spacing w:before="60" w:after="0"/>
        <w:ind w:left="560" w:hanging="560"/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>5.  Розклад змагань:</w:t>
      </w:r>
    </w:p>
    <w:p w:rsidR="00540F6F" w:rsidRPr="00C9009D" w:rsidRDefault="00783611">
      <w:pPr>
        <w:pStyle w:val="normal"/>
        <w:spacing w:before="60" w:after="0"/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6 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липня, </w:t>
      </w:r>
      <w:r w:rsidR="00C12A79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субота – </w:t>
      </w:r>
      <w:r w:rsidR="00CC7447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початок</w:t>
      </w:r>
      <w:r w:rsidR="00692934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 іг</w:t>
      </w:r>
      <w:r w:rsidR="00E86EDB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о</w:t>
      </w:r>
      <w:r w:rsidR="00692934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р</w:t>
      </w:r>
      <w:r w:rsidR="00C12A79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;</w:t>
      </w:r>
    </w:p>
    <w:p w:rsidR="00540F6F" w:rsidRPr="00C9009D" w:rsidRDefault="00783611">
      <w:pPr>
        <w:pStyle w:val="normal"/>
        <w:spacing w:before="60" w:after="0"/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7 липня, </w:t>
      </w:r>
      <w:r w:rsidR="00C12A79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неділя – фінальні ігри.</w:t>
      </w:r>
    </w:p>
    <w:p w:rsidR="00540F6F" w:rsidRPr="00C9009D" w:rsidRDefault="00C12A79">
      <w:pPr>
        <w:pStyle w:val="normal"/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</w:pPr>
      <w:r w:rsidRPr="00C9009D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  <w:t xml:space="preserve"> </w:t>
      </w:r>
    </w:p>
    <w:p w:rsidR="00540F6F" w:rsidRPr="00C9009D" w:rsidRDefault="00C12A79">
      <w:pPr>
        <w:pStyle w:val="normal"/>
        <w:spacing w:after="0"/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>6. Суддівство:</w:t>
      </w:r>
    </w:p>
    <w:p w:rsidR="00057D8A" w:rsidRPr="00C9009D" w:rsidRDefault="00CC7447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Переможець матчу судить наступний матч</w:t>
      </w:r>
      <w:r w:rsidR="00C12A79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.</w:t>
      </w:r>
    </w:p>
    <w:p w:rsidR="00540F6F" w:rsidRPr="00C9009D" w:rsidRDefault="00C12A79">
      <w:pPr>
        <w:pStyle w:val="normal"/>
        <w:spacing w:after="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</w:pPr>
      <w:r w:rsidRPr="00C9009D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  <w:t xml:space="preserve"> </w:t>
      </w:r>
    </w:p>
    <w:p w:rsidR="00E86EDB" w:rsidRPr="00C9009D" w:rsidRDefault="00C12A79">
      <w:pPr>
        <w:pStyle w:val="normal"/>
        <w:spacing w:after="0"/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7. </w:t>
      </w:r>
      <w:proofErr w:type="spellStart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Нагородження</w:t>
      </w:r>
      <w:proofErr w:type="spellEnd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:</w:t>
      </w:r>
    </w:p>
    <w:p w:rsidR="00540F6F" w:rsidRPr="00C9009D" w:rsidRDefault="00C12A79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переможці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та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призери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нагороджуються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дипломами, медалями та 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кубками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.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 </w:t>
      </w:r>
    </w:p>
    <w:p w:rsidR="00C9009D" w:rsidRPr="00C9009D" w:rsidRDefault="00C9009D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</w:pPr>
    </w:p>
    <w:p w:rsidR="00540F6F" w:rsidRPr="00C9009D" w:rsidRDefault="00C12A79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>Призовий фонд в категоріях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:</w:t>
      </w:r>
    </w:p>
    <w:p w:rsidR="00C9009D" w:rsidRPr="00C9009D" w:rsidRDefault="00C9009D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</w:pPr>
    </w:p>
    <w:p w:rsidR="00540F6F" w:rsidRPr="00C9009D" w:rsidRDefault="00783611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>Чолові</w:t>
      </w:r>
      <w:r w:rsidR="00CC7447"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>ки</w:t>
      </w:r>
      <w:r w:rsidR="00C9009D"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>:</w:t>
      </w:r>
      <w:r w:rsidR="00CC7447"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 xml:space="preserve"> </w:t>
      </w:r>
      <w:r w:rsidR="00C12A79"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 xml:space="preserve"> 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буде вказаний організаторами </w:t>
      </w:r>
      <w:r w:rsidR="00502903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за тиждень до початку турніру</w:t>
      </w:r>
    </w:p>
    <w:p w:rsidR="00CC7447" w:rsidRPr="00C9009D" w:rsidRDefault="00CC7447" w:rsidP="00CC7447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 xml:space="preserve">Жінки </w:t>
      </w:r>
      <w:r w:rsidR="00502903"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 xml:space="preserve"> </w:t>
      </w:r>
      <w:r w:rsidR="00502903"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en-US"/>
        </w:rPr>
        <w:t>PSA</w:t>
      </w:r>
      <w:r w:rsidR="00502903"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 xml:space="preserve"> </w:t>
      </w:r>
      <w:r w:rsidR="00502903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 500 $</w:t>
      </w:r>
    </w:p>
    <w:p w:rsidR="00540F6F" w:rsidRPr="00C9009D" w:rsidRDefault="00540F6F">
      <w:pPr>
        <w:pStyle w:val="normal"/>
        <w:spacing w:after="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val="uk-UA"/>
        </w:rPr>
      </w:pPr>
    </w:p>
    <w:p w:rsidR="00540F6F" w:rsidRPr="00C9009D" w:rsidRDefault="00C12A79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8. </w:t>
      </w:r>
      <w:proofErr w:type="spellStart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Умови</w:t>
      </w:r>
      <w:proofErr w:type="spellEnd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проведення</w:t>
      </w:r>
      <w:proofErr w:type="spellEnd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: </w:t>
      </w:r>
      <w:proofErr w:type="spellStart"/>
      <w:proofErr w:type="gram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вс</w:t>
      </w:r>
      <w:proofErr w:type="gram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і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ігри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проводяться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за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змішаною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,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або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олімпійською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системою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з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розігруванням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усіх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місць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.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Ігри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буд</w:t>
      </w:r>
      <w:r w:rsidR="00692934"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уть</w:t>
      </w:r>
      <w:proofErr w:type="spellEnd"/>
      <w:r w:rsidR="00692934"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="00692934"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проводитися</w:t>
      </w:r>
      <w:proofErr w:type="spellEnd"/>
      <w:r w:rsidR="00692934"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до 11 </w:t>
      </w:r>
      <w:proofErr w:type="spellStart"/>
      <w:r w:rsidR="00692934"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очок</w:t>
      </w:r>
      <w:proofErr w:type="spellEnd"/>
      <w:r w:rsidR="00692934"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, до </w:t>
      </w:r>
      <w:r w:rsidR="00692934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3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виграних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геймів</w:t>
      </w:r>
      <w:proofErr w:type="spellEnd"/>
      <w:r w:rsidR="00692934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 (основна сітка)</w:t>
      </w:r>
      <w:r w:rsidR="009662F2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.</w:t>
      </w:r>
      <w:r w:rsidR="005D60DA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 В категорії </w:t>
      </w:r>
      <w:r w:rsidR="005D60DA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en-US"/>
        </w:rPr>
        <w:t>Lady</w:t>
      </w:r>
      <w:r w:rsidR="005D60DA"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r w:rsidR="005D60DA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en-US"/>
        </w:rPr>
        <w:t>PSA</w:t>
      </w:r>
      <w:r w:rsidR="005D60DA"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r w:rsidR="005D60DA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матчі до 3х перемог</w:t>
      </w:r>
    </w:p>
    <w:p w:rsidR="00540F6F" w:rsidRPr="00C9009D" w:rsidRDefault="00C12A79">
      <w:pPr>
        <w:pStyle w:val="normal"/>
        <w:spacing w:after="0"/>
        <w:jc w:val="both"/>
        <w:rPr>
          <w:rFonts w:ascii="Arial" w:eastAsia="Arial" w:hAnsi="Arial" w:cs="Arial"/>
          <w:color w:val="0D0D0D" w:themeColor="text1" w:themeTint="F2"/>
          <w:sz w:val="24"/>
          <w:szCs w:val="24"/>
        </w:rPr>
      </w:pP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</w:p>
    <w:p w:rsidR="00540F6F" w:rsidRPr="00C9009D" w:rsidRDefault="00C12A79">
      <w:pPr>
        <w:pStyle w:val="normal"/>
        <w:spacing w:after="0"/>
        <w:jc w:val="both"/>
        <w:rPr>
          <w:rFonts w:ascii="Arial" w:eastAsia="Arial" w:hAnsi="Arial" w:cs="Arial"/>
          <w:b/>
          <w:color w:val="0D0D0D" w:themeColor="text1" w:themeTint="F2"/>
          <w:sz w:val="24"/>
          <w:szCs w:val="24"/>
        </w:rPr>
      </w:pPr>
      <w:proofErr w:type="spellStart"/>
      <w:r w:rsidRPr="00C9009D">
        <w:rPr>
          <w:rFonts w:ascii="Arial" w:eastAsia="Arial" w:hAnsi="Arial" w:cs="Arial"/>
          <w:b/>
          <w:i/>
          <w:color w:val="0D0D0D" w:themeColor="text1" w:themeTint="F2"/>
          <w:sz w:val="24"/>
          <w:szCs w:val="24"/>
        </w:rPr>
        <w:t>Діти</w:t>
      </w:r>
      <w:proofErr w:type="spellEnd"/>
      <w:r w:rsidRPr="00C9009D">
        <w:rPr>
          <w:rFonts w:ascii="Arial" w:eastAsia="Arial" w:hAnsi="Arial" w:cs="Arial"/>
          <w:b/>
          <w:i/>
          <w:color w:val="0D0D0D" w:themeColor="text1" w:themeTint="F2"/>
          <w:sz w:val="24"/>
          <w:szCs w:val="24"/>
        </w:rPr>
        <w:t xml:space="preserve"> та </w:t>
      </w:r>
      <w:proofErr w:type="spellStart"/>
      <w:proofErr w:type="gramStart"/>
      <w:r w:rsidRPr="00C9009D">
        <w:rPr>
          <w:rFonts w:ascii="Arial" w:eastAsia="Arial" w:hAnsi="Arial" w:cs="Arial"/>
          <w:b/>
          <w:i/>
          <w:color w:val="0D0D0D" w:themeColor="text1" w:themeTint="F2"/>
          <w:sz w:val="24"/>
          <w:szCs w:val="24"/>
        </w:rPr>
        <w:t>юн</w:t>
      </w:r>
      <w:proofErr w:type="gramEnd"/>
      <w:r w:rsidRPr="00C9009D">
        <w:rPr>
          <w:rFonts w:ascii="Arial" w:eastAsia="Arial" w:hAnsi="Arial" w:cs="Arial"/>
          <w:b/>
          <w:i/>
          <w:color w:val="0D0D0D" w:themeColor="text1" w:themeTint="F2"/>
          <w:sz w:val="24"/>
          <w:szCs w:val="24"/>
        </w:rPr>
        <w:t>іори</w:t>
      </w:r>
      <w:proofErr w:type="spellEnd"/>
      <w:r w:rsidRPr="00C9009D">
        <w:rPr>
          <w:rFonts w:ascii="Arial" w:eastAsia="Arial" w:hAnsi="Arial" w:cs="Arial"/>
          <w:b/>
          <w:i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b/>
          <w:i/>
          <w:color w:val="0D0D0D" w:themeColor="text1" w:themeTint="F2"/>
          <w:sz w:val="24"/>
          <w:szCs w:val="24"/>
        </w:rPr>
        <w:t>допускаються</w:t>
      </w:r>
      <w:proofErr w:type="spellEnd"/>
      <w:r w:rsidRPr="00C9009D">
        <w:rPr>
          <w:rFonts w:ascii="Arial" w:eastAsia="Arial" w:hAnsi="Arial" w:cs="Arial"/>
          <w:b/>
          <w:i/>
          <w:color w:val="0D0D0D" w:themeColor="text1" w:themeTint="F2"/>
          <w:sz w:val="24"/>
          <w:szCs w:val="24"/>
        </w:rPr>
        <w:t xml:space="preserve"> до </w:t>
      </w:r>
      <w:proofErr w:type="spellStart"/>
      <w:r w:rsidRPr="00C9009D">
        <w:rPr>
          <w:rFonts w:ascii="Arial" w:eastAsia="Arial" w:hAnsi="Arial" w:cs="Arial"/>
          <w:b/>
          <w:i/>
          <w:color w:val="0D0D0D" w:themeColor="text1" w:themeTint="F2"/>
          <w:sz w:val="24"/>
          <w:szCs w:val="24"/>
        </w:rPr>
        <w:t>г</w:t>
      </w:r>
      <w:r w:rsidR="005D60DA" w:rsidRPr="00C9009D">
        <w:rPr>
          <w:rFonts w:ascii="Arial" w:eastAsia="Arial" w:hAnsi="Arial" w:cs="Arial"/>
          <w:b/>
          <w:i/>
          <w:color w:val="0D0D0D" w:themeColor="text1" w:themeTint="F2"/>
          <w:sz w:val="24"/>
          <w:szCs w:val="24"/>
        </w:rPr>
        <w:t>ри</w:t>
      </w:r>
      <w:proofErr w:type="spellEnd"/>
      <w:r w:rsidR="005D60DA" w:rsidRPr="00C9009D">
        <w:rPr>
          <w:rFonts w:ascii="Arial" w:eastAsia="Arial" w:hAnsi="Arial" w:cs="Arial"/>
          <w:b/>
          <w:i/>
          <w:color w:val="0D0D0D" w:themeColor="text1" w:themeTint="F2"/>
          <w:sz w:val="24"/>
          <w:szCs w:val="24"/>
        </w:rPr>
        <w:t xml:space="preserve"> </w:t>
      </w:r>
      <w:proofErr w:type="spellStart"/>
      <w:r w:rsidR="005D60DA" w:rsidRPr="00C9009D">
        <w:rPr>
          <w:rFonts w:ascii="Arial" w:eastAsia="Arial" w:hAnsi="Arial" w:cs="Arial"/>
          <w:b/>
          <w:i/>
          <w:color w:val="0D0D0D" w:themeColor="text1" w:themeTint="F2"/>
          <w:sz w:val="24"/>
          <w:szCs w:val="24"/>
        </w:rPr>
        <w:t>лише</w:t>
      </w:r>
      <w:proofErr w:type="spellEnd"/>
      <w:r w:rsidR="005D60DA" w:rsidRPr="00C9009D">
        <w:rPr>
          <w:rFonts w:ascii="Arial" w:eastAsia="Arial" w:hAnsi="Arial" w:cs="Arial"/>
          <w:b/>
          <w:i/>
          <w:color w:val="0D0D0D" w:themeColor="text1" w:themeTint="F2"/>
          <w:sz w:val="24"/>
          <w:szCs w:val="24"/>
        </w:rPr>
        <w:t xml:space="preserve"> в </w:t>
      </w:r>
      <w:proofErr w:type="spellStart"/>
      <w:r w:rsidR="005D60DA" w:rsidRPr="00C9009D">
        <w:rPr>
          <w:rFonts w:ascii="Arial" w:eastAsia="Arial" w:hAnsi="Arial" w:cs="Arial"/>
          <w:b/>
          <w:i/>
          <w:color w:val="0D0D0D" w:themeColor="text1" w:themeTint="F2"/>
          <w:sz w:val="24"/>
          <w:szCs w:val="24"/>
        </w:rPr>
        <w:t>захисних</w:t>
      </w:r>
      <w:proofErr w:type="spellEnd"/>
      <w:r w:rsidR="005D60DA" w:rsidRPr="00C9009D">
        <w:rPr>
          <w:rFonts w:ascii="Arial" w:eastAsia="Arial" w:hAnsi="Arial" w:cs="Arial"/>
          <w:b/>
          <w:i/>
          <w:color w:val="0D0D0D" w:themeColor="text1" w:themeTint="F2"/>
          <w:sz w:val="24"/>
          <w:szCs w:val="24"/>
        </w:rPr>
        <w:t xml:space="preserve"> окулярах</w:t>
      </w:r>
    </w:p>
    <w:p w:rsidR="00540F6F" w:rsidRPr="00C9009D" w:rsidRDefault="00C12A79">
      <w:pPr>
        <w:pStyle w:val="normal"/>
        <w:spacing w:after="0"/>
        <w:jc w:val="both"/>
        <w:rPr>
          <w:rFonts w:ascii="Arial" w:eastAsia="Arial" w:hAnsi="Arial" w:cs="Arial"/>
          <w:b/>
          <w:color w:val="0D0D0D" w:themeColor="text1" w:themeTint="F2"/>
          <w:sz w:val="24"/>
          <w:szCs w:val="24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 </w:t>
      </w:r>
    </w:p>
    <w:p w:rsidR="00C12A79" w:rsidRPr="00C9009D" w:rsidRDefault="00C12A79" w:rsidP="00C12A79">
      <w:pPr>
        <w:spacing w:after="0" w:line="288" w:lineRule="auto"/>
        <w:rPr>
          <w:rFonts w:ascii="Arial" w:hAnsi="Arial" w:cs="Arial"/>
          <w:noProof/>
          <w:color w:val="0D0D0D" w:themeColor="text1" w:themeTint="F2"/>
          <w:sz w:val="24"/>
          <w:szCs w:val="24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9. </w:t>
      </w:r>
      <w:proofErr w:type="spellStart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Умови</w:t>
      </w:r>
      <w:proofErr w:type="spellEnd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перебування</w:t>
      </w:r>
      <w:proofErr w:type="spellEnd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 гостей на </w:t>
      </w:r>
      <w:proofErr w:type="spellStart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території</w:t>
      </w:r>
      <w:proofErr w:type="spellEnd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 клубу: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br/>
      </w:r>
      <w:r w:rsidRPr="00C9009D">
        <w:rPr>
          <w:rFonts w:ascii="Arial" w:hAnsi="Arial" w:cs="Arial"/>
          <w:noProof/>
          <w:color w:val="0D0D0D" w:themeColor="text1" w:themeTint="F2"/>
          <w:sz w:val="24"/>
          <w:szCs w:val="24"/>
        </w:rPr>
        <w:t>для учасників, які не є членами клубу "Sport Life", відвідування клубу обмежен</w:t>
      </w:r>
      <w:r w:rsidRPr="00C9009D">
        <w:rPr>
          <w:rFonts w:ascii="Arial" w:hAnsi="Arial" w:cs="Arial"/>
          <w:noProof/>
          <w:color w:val="0D0D0D" w:themeColor="text1" w:themeTint="F2"/>
          <w:sz w:val="24"/>
          <w:szCs w:val="24"/>
          <w:lang w:val="uk-UA"/>
        </w:rPr>
        <w:t>о</w:t>
      </w:r>
      <w:r w:rsidRPr="00C9009D">
        <w:rPr>
          <w:rFonts w:ascii="Arial" w:hAnsi="Arial" w:cs="Arial"/>
          <w:noProof/>
          <w:color w:val="0D0D0D" w:themeColor="text1" w:themeTint="F2"/>
          <w:sz w:val="24"/>
          <w:szCs w:val="24"/>
        </w:rPr>
        <w:t>.</w:t>
      </w:r>
    </w:p>
    <w:p w:rsidR="00C12A79" w:rsidRPr="00C9009D" w:rsidRDefault="00C12A79" w:rsidP="00C12A79">
      <w:pPr>
        <w:spacing w:after="0" w:line="288" w:lineRule="auto"/>
        <w:rPr>
          <w:rFonts w:ascii="Arial" w:hAnsi="Arial" w:cs="Arial"/>
          <w:noProof/>
          <w:color w:val="0D0D0D" w:themeColor="text1" w:themeTint="F2"/>
          <w:sz w:val="24"/>
          <w:szCs w:val="24"/>
        </w:rPr>
      </w:pPr>
      <w:r w:rsidRPr="00C9009D">
        <w:rPr>
          <w:rFonts w:ascii="Arial" w:hAnsi="Arial" w:cs="Arial"/>
          <w:noProof/>
          <w:color w:val="0D0D0D" w:themeColor="text1" w:themeTint="F2"/>
          <w:sz w:val="24"/>
          <w:szCs w:val="24"/>
        </w:rPr>
        <w:t>Для проходу на турнір необхідно мати картку Sport Life сквош-гість.</w:t>
      </w:r>
    </w:p>
    <w:p w:rsidR="00C12A79" w:rsidRPr="00C9009D" w:rsidRDefault="00C12A79" w:rsidP="00C12A79">
      <w:pPr>
        <w:spacing w:after="0" w:line="288" w:lineRule="auto"/>
        <w:rPr>
          <w:rFonts w:ascii="Arial" w:hAnsi="Arial" w:cs="Arial"/>
          <w:noProof/>
          <w:color w:val="0D0D0D" w:themeColor="text1" w:themeTint="F2"/>
          <w:sz w:val="24"/>
          <w:szCs w:val="24"/>
        </w:rPr>
      </w:pPr>
      <w:r w:rsidRPr="00C9009D">
        <w:rPr>
          <w:rFonts w:ascii="Arial" w:hAnsi="Arial" w:cs="Arial"/>
          <w:noProof/>
          <w:color w:val="0D0D0D" w:themeColor="text1" w:themeTint="F2"/>
          <w:sz w:val="24"/>
          <w:szCs w:val="24"/>
        </w:rPr>
        <w:t>Придбати картку можна за 100 грн. у відділі продаж</w:t>
      </w:r>
      <w:r w:rsidRPr="00C9009D">
        <w:rPr>
          <w:rFonts w:ascii="Arial" w:hAnsi="Arial" w:cs="Arial"/>
          <w:noProof/>
          <w:color w:val="0D0D0D" w:themeColor="text1" w:themeTint="F2"/>
          <w:sz w:val="24"/>
          <w:szCs w:val="24"/>
          <w:lang w:val="uk-UA"/>
        </w:rPr>
        <w:t>у</w:t>
      </w:r>
      <w:r w:rsidRPr="00C9009D">
        <w:rPr>
          <w:rFonts w:ascii="Arial" w:hAnsi="Arial" w:cs="Arial"/>
          <w:noProof/>
          <w:color w:val="0D0D0D" w:themeColor="text1" w:themeTint="F2"/>
          <w:sz w:val="24"/>
          <w:szCs w:val="24"/>
        </w:rPr>
        <w:t xml:space="preserve"> клубу.</w:t>
      </w:r>
    </w:p>
    <w:p w:rsidR="00C12A79" w:rsidRPr="00C9009D" w:rsidRDefault="00C12A79" w:rsidP="00C12A79">
      <w:pPr>
        <w:spacing w:after="0" w:line="288" w:lineRule="auto"/>
        <w:rPr>
          <w:rFonts w:ascii="Arial" w:hAnsi="Arial" w:cs="Arial"/>
          <w:noProof/>
          <w:color w:val="0D0D0D" w:themeColor="text1" w:themeTint="F2"/>
          <w:sz w:val="24"/>
          <w:szCs w:val="24"/>
        </w:rPr>
      </w:pPr>
      <w:r w:rsidRPr="00C9009D">
        <w:rPr>
          <w:rFonts w:ascii="Arial" w:hAnsi="Arial" w:cs="Arial"/>
          <w:noProof/>
          <w:color w:val="0D0D0D" w:themeColor="text1" w:themeTint="F2"/>
          <w:sz w:val="24"/>
          <w:szCs w:val="24"/>
        </w:rPr>
        <w:t>Дозволено відвідувати: сквош корти, роздягальню, душові, фітнес бари, тренажерний зал.</w:t>
      </w:r>
    </w:p>
    <w:p w:rsidR="00C12A79" w:rsidRPr="00C9009D" w:rsidRDefault="00C12A79" w:rsidP="00C12A79">
      <w:pPr>
        <w:spacing w:after="0" w:line="288" w:lineRule="auto"/>
        <w:rPr>
          <w:rFonts w:ascii="Arial" w:hAnsi="Arial" w:cs="Arial"/>
          <w:b/>
          <w:noProof/>
          <w:color w:val="FF0000"/>
          <w:sz w:val="24"/>
          <w:szCs w:val="24"/>
        </w:rPr>
      </w:pPr>
      <w:r w:rsidRPr="00C9009D">
        <w:rPr>
          <w:rFonts w:ascii="Arial" w:hAnsi="Arial" w:cs="Arial"/>
          <w:b/>
          <w:noProof/>
          <w:color w:val="FF0000"/>
          <w:sz w:val="24"/>
          <w:szCs w:val="24"/>
        </w:rPr>
        <w:t xml:space="preserve">Відвідування преміум тренажерного залу, зони басейнів і банного комплексу клубу </w:t>
      </w:r>
      <w:r w:rsidRPr="00C9009D">
        <w:rPr>
          <w:rFonts w:ascii="Arial" w:hAnsi="Arial" w:cs="Arial"/>
          <w:b/>
          <w:noProof/>
          <w:color w:val="FF0000"/>
          <w:sz w:val="24"/>
          <w:szCs w:val="24"/>
          <w:lang w:val="uk-UA"/>
        </w:rPr>
        <w:t xml:space="preserve">суворо </w:t>
      </w:r>
      <w:r w:rsidRPr="00C9009D">
        <w:rPr>
          <w:rFonts w:ascii="Arial" w:hAnsi="Arial" w:cs="Arial"/>
          <w:b/>
          <w:noProof/>
          <w:color w:val="FF0000"/>
          <w:sz w:val="24"/>
          <w:szCs w:val="24"/>
        </w:rPr>
        <w:t>ЗАБОРОНЕНО!!!</w:t>
      </w:r>
    </w:p>
    <w:p w:rsidR="00C12A79" w:rsidRPr="00C9009D" w:rsidRDefault="00C12A79" w:rsidP="00C12A79">
      <w:pPr>
        <w:spacing w:after="0" w:line="288" w:lineRule="auto"/>
        <w:rPr>
          <w:rFonts w:ascii="Arial" w:hAnsi="Arial" w:cs="Arial"/>
          <w:noProof/>
          <w:color w:val="0D0D0D" w:themeColor="text1" w:themeTint="F2"/>
          <w:sz w:val="24"/>
          <w:szCs w:val="24"/>
        </w:rPr>
      </w:pPr>
      <w:r w:rsidRPr="00C9009D">
        <w:rPr>
          <w:rFonts w:ascii="Arial" w:hAnsi="Arial" w:cs="Arial"/>
          <w:noProof/>
          <w:color w:val="0D0D0D" w:themeColor="text1" w:themeTint="F2"/>
          <w:sz w:val="24"/>
          <w:szCs w:val="24"/>
        </w:rPr>
        <w:t>При порушенні умов перебування, адміністрація клубу має право відмовити порушникові в подальших відвідинах мережі клубів Sport Life.</w:t>
      </w:r>
    </w:p>
    <w:p w:rsidR="00540F6F" w:rsidRPr="00C9009D" w:rsidRDefault="00C12A79">
      <w:pPr>
        <w:pStyle w:val="normal"/>
        <w:spacing w:after="0"/>
        <w:jc w:val="both"/>
        <w:rPr>
          <w:rFonts w:ascii="Verdana" w:eastAsia="Verdana" w:hAnsi="Verdana" w:cs="Verdana"/>
          <w:b/>
          <w:color w:val="0D0D0D" w:themeColor="text1" w:themeTint="F2"/>
          <w:sz w:val="18"/>
          <w:szCs w:val="18"/>
        </w:rPr>
      </w:pPr>
      <w:r w:rsidRPr="00C9009D">
        <w:rPr>
          <w:rFonts w:ascii="Verdana" w:eastAsia="Verdana" w:hAnsi="Verdana" w:cs="Verdana"/>
          <w:b/>
          <w:color w:val="0D0D0D" w:themeColor="text1" w:themeTint="F2"/>
          <w:sz w:val="18"/>
          <w:szCs w:val="18"/>
        </w:rPr>
        <w:t xml:space="preserve">  </w:t>
      </w:r>
    </w:p>
    <w:p w:rsidR="00540F6F" w:rsidRPr="00C9009D" w:rsidRDefault="00C12A79">
      <w:pPr>
        <w:pStyle w:val="normal"/>
        <w:spacing w:after="0"/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10. </w:t>
      </w:r>
      <w:proofErr w:type="spellStart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Термін</w:t>
      </w:r>
      <w:proofErr w:type="spellEnd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 та подача заявок:</w:t>
      </w:r>
    </w:p>
    <w:p w:rsidR="00835CA1" w:rsidRPr="00C9009D" w:rsidRDefault="00835CA1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В турнірі  беруть участь тільки громадяни України.</w:t>
      </w:r>
    </w:p>
    <w:p w:rsidR="00E51383" w:rsidRPr="00C9009D" w:rsidRDefault="00C12A79" w:rsidP="00E51383">
      <w:pPr>
        <w:pStyle w:val="normal"/>
        <w:spacing w:after="0"/>
        <w:rPr>
          <w:color w:val="0D0D0D" w:themeColor="text1" w:themeTint="F2"/>
          <w:lang w:val="uk-UA"/>
        </w:rPr>
      </w:pP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для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участі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в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турні</w:t>
      </w:r>
      <w:proofErr w:type="gram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р</w:t>
      </w:r>
      <w:proofErr w:type="gram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і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необхідно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r w:rsidRPr="00C9009D">
        <w:rPr>
          <w:rFonts w:ascii="Arial" w:eastAsia="Arial" w:hAnsi="Arial" w:cs="Arial"/>
          <w:color w:val="FF0000"/>
          <w:sz w:val="24"/>
          <w:szCs w:val="24"/>
        </w:rPr>
        <w:t xml:space="preserve">до </w:t>
      </w:r>
      <w:r w:rsidR="005D60DA" w:rsidRPr="00C9009D">
        <w:rPr>
          <w:rFonts w:ascii="Arial" w:eastAsia="Arial" w:hAnsi="Arial" w:cs="Arial"/>
          <w:color w:val="FF0000"/>
          <w:sz w:val="24"/>
          <w:szCs w:val="24"/>
          <w:lang w:val="uk-UA"/>
        </w:rPr>
        <w:t>3 липня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заповнити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заявку</w:t>
      </w:r>
    </w:p>
    <w:p w:rsidR="0098023E" w:rsidRPr="006931CE" w:rsidRDefault="006931CE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lang w:val="en-US"/>
        </w:rPr>
        <w:t xml:space="preserve">  </w:t>
      </w:r>
      <w:r w:rsidR="00692934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 </w:t>
      </w:r>
    </w:p>
    <w:p w:rsidR="006931CE" w:rsidRPr="006931CE" w:rsidRDefault="006931CE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</w:rPr>
      </w:pPr>
      <w:hyperlink r:id="rId6" w:history="1">
        <w:r w:rsidRPr="00357A0C">
          <w:rPr>
            <w:rStyle w:val="a7"/>
            <w:rFonts w:ascii="Arial" w:eastAsia="Arial" w:hAnsi="Arial" w:cs="Arial"/>
            <w:sz w:val="24"/>
            <w:szCs w:val="24"/>
            <w:lang w:val="en-US"/>
          </w:rPr>
          <w:t>https</w:t>
        </w:r>
        <w:r w:rsidRPr="00357A0C">
          <w:rPr>
            <w:rStyle w:val="a7"/>
            <w:rFonts w:ascii="Arial" w:eastAsia="Arial" w:hAnsi="Arial" w:cs="Arial"/>
            <w:sz w:val="24"/>
            <w:szCs w:val="24"/>
          </w:rPr>
          <w:t>://</w:t>
        </w:r>
        <w:r w:rsidRPr="00357A0C">
          <w:rPr>
            <w:rStyle w:val="a7"/>
            <w:rFonts w:ascii="Arial" w:eastAsia="Arial" w:hAnsi="Arial" w:cs="Arial"/>
            <w:sz w:val="24"/>
            <w:szCs w:val="24"/>
            <w:lang w:val="en-US"/>
          </w:rPr>
          <w:t>docs</w:t>
        </w:r>
        <w:r w:rsidRPr="00357A0C">
          <w:rPr>
            <w:rStyle w:val="a7"/>
            <w:rFonts w:ascii="Arial" w:eastAsia="Arial" w:hAnsi="Arial" w:cs="Arial"/>
            <w:sz w:val="24"/>
            <w:szCs w:val="24"/>
          </w:rPr>
          <w:t>.</w:t>
        </w:r>
        <w:proofErr w:type="spellStart"/>
        <w:r w:rsidRPr="00357A0C">
          <w:rPr>
            <w:rStyle w:val="a7"/>
            <w:rFonts w:ascii="Arial" w:eastAsia="Arial" w:hAnsi="Arial" w:cs="Arial"/>
            <w:sz w:val="24"/>
            <w:szCs w:val="24"/>
            <w:lang w:val="en-US"/>
          </w:rPr>
          <w:t>google</w:t>
        </w:r>
        <w:proofErr w:type="spellEnd"/>
        <w:r w:rsidRPr="00357A0C">
          <w:rPr>
            <w:rStyle w:val="a7"/>
            <w:rFonts w:ascii="Arial" w:eastAsia="Arial" w:hAnsi="Arial" w:cs="Arial"/>
            <w:sz w:val="24"/>
            <w:szCs w:val="24"/>
          </w:rPr>
          <w:t>.</w:t>
        </w:r>
        <w:r w:rsidRPr="00357A0C">
          <w:rPr>
            <w:rStyle w:val="a7"/>
            <w:rFonts w:ascii="Arial" w:eastAsia="Arial" w:hAnsi="Arial" w:cs="Arial"/>
            <w:sz w:val="24"/>
            <w:szCs w:val="24"/>
            <w:lang w:val="en-US"/>
          </w:rPr>
          <w:t>com</w:t>
        </w:r>
        <w:r w:rsidRPr="00357A0C">
          <w:rPr>
            <w:rStyle w:val="a7"/>
            <w:rFonts w:ascii="Arial" w:eastAsia="Arial" w:hAnsi="Arial" w:cs="Arial"/>
            <w:sz w:val="24"/>
            <w:szCs w:val="24"/>
          </w:rPr>
          <w:t>/</w:t>
        </w:r>
        <w:r w:rsidRPr="00357A0C">
          <w:rPr>
            <w:rStyle w:val="a7"/>
            <w:rFonts w:ascii="Arial" w:eastAsia="Arial" w:hAnsi="Arial" w:cs="Arial"/>
            <w:sz w:val="24"/>
            <w:szCs w:val="24"/>
            <w:lang w:val="en-US"/>
          </w:rPr>
          <w:t>forms</w:t>
        </w:r>
        <w:r w:rsidRPr="00357A0C">
          <w:rPr>
            <w:rStyle w:val="a7"/>
            <w:rFonts w:ascii="Arial" w:eastAsia="Arial" w:hAnsi="Arial" w:cs="Arial"/>
            <w:sz w:val="24"/>
            <w:szCs w:val="24"/>
          </w:rPr>
          <w:t>/</w:t>
        </w:r>
        <w:r w:rsidRPr="00357A0C">
          <w:rPr>
            <w:rStyle w:val="a7"/>
            <w:rFonts w:ascii="Arial" w:eastAsia="Arial" w:hAnsi="Arial" w:cs="Arial"/>
            <w:sz w:val="24"/>
            <w:szCs w:val="24"/>
            <w:lang w:val="en-US"/>
          </w:rPr>
          <w:t>d</w:t>
        </w:r>
        <w:r w:rsidRPr="00357A0C">
          <w:rPr>
            <w:rStyle w:val="a7"/>
            <w:rFonts w:ascii="Arial" w:eastAsia="Arial" w:hAnsi="Arial" w:cs="Arial"/>
            <w:sz w:val="24"/>
            <w:szCs w:val="24"/>
          </w:rPr>
          <w:t>/</w:t>
        </w:r>
        <w:r w:rsidRPr="00357A0C">
          <w:rPr>
            <w:rStyle w:val="a7"/>
            <w:rFonts w:ascii="Arial" w:eastAsia="Arial" w:hAnsi="Arial" w:cs="Arial"/>
            <w:sz w:val="24"/>
            <w:szCs w:val="24"/>
            <w:lang w:val="en-US"/>
          </w:rPr>
          <w:t>e</w:t>
        </w:r>
        <w:r w:rsidRPr="00357A0C">
          <w:rPr>
            <w:rStyle w:val="a7"/>
            <w:rFonts w:ascii="Arial" w:eastAsia="Arial" w:hAnsi="Arial" w:cs="Arial"/>
            <w:sz w:val="24"/>
            <w:szCs w:val="24"/>
          </w:rPr>
          <w:t>/1</w:t>
        </w:r>
        <w:proofErr w:type="spellStart"/>
        <w:r w:rsidRPr="00357A0C">
          <w:rPr>
            <w:rStyle w:val="a7"/>
            <w:rFonts w:ascii="Arial" w:eastAsia="Arial" w:hAnsi="Arial" w:cs="Arial"/>
            <w:sz w:val="24"/>
            <w:szCs w:val="24"/>
            <w:lang w:val="en-US"/>
          </w:rPr>
          <w:t>FAIpQLSeP</w:t>
        </w:r>
        <w:proofErr w:type="spellEnd"/>
        <w:r w:rsidRPr="00357A0C">
          <w:rPr>
            <w:rStyle w:val="a7"/>
            <w:rFonts w:ascii="Arial" w:eastAsia="Arial" w:hAnsi="Arial" w:cs="Arial"/>
            <w:sz w:val="24"/>
            <w:szCs w:val="24"/>
          </w:rPr>
          <w:t>-</w:t>
        </w:r>
        <w:proofErr w:type="spellStart"/>
        <w:r w:rsidRPr="00357A0C">
          <w:rPr>
            <w:rStyle w:val="a7"/>
            <w:rFonts w:ascii="Arial" w:eastAsia="Arial" w:hAnsi="Arial" w:cs="Arial"/>
            <w:sz w:val="24"/>
            <w:szCs w:val="24"/>
            <w:lang w:val="en-US"/>
          </w:rPr>
          <w:t>IXhyU</w:t>
        </w:r>
        <w:proofErr w:type="spellEnd"/>
        <w:r w:rsidRPr="00357A0C">
          <w:rPr>
            <w:rStyle w:val="a7"/>
            <w:rFonts w:ascii="Arial" w:eastAsia="Arial" w:hAnsi="Arial" w:cs="Arial"/>
            <w:sz w:val="24"/>
            <w:szCs w:val="24"/>
          </w:rPr>
          <w:t>3</w:t>
        </w:r>
        <w:r w:rsidRPr="00357A0C">
          <w:rPr>
            <w:rStyle w:val="a7"/>
            <w:rFonts w:ascii="Arial" w:eastAsia="Arial" w:hAnsi="Arial" w:cs="Arial"/>
            <w:sz w:val="24"/>
            <w:szCs w:val="24"/>
            <w:lang w:val="en-US"/>
          </w:rPr>
          <w:t>G</w:t>
        </w:r>
        <w:r w:rsidRPr="00357A0C">
          <w:rPr>
            <w:rStyle w:val="a7"/>
            <w:rFonts w:ascii="Arial" w:eastAsia="Arial" w:hAnsi="Arial" w:cs="Arial"/>
            <w:sz w:val="24"/>
            <w:szCs w:val="24"/>
          </w:rPr>
          <w:t>7</w:t>
        </w:r>
        <w:proofErr w:type="spellStart"/>
        <w:r w:rsidRPr="00357A0C">
          <w:rPr>
            <w:rStyle w:val="a7"/>
            <w:rFonts w:ascii="Arial" w:eastAsia="Arial" w:hAnsi="Arial" w:cs="Arial"/>
            <w:sz w:val="24"/>
            <w:szCs w:val="24"/>
            <w:lang w:val="en-US"/>
          </w:rPr>
          <w:t>i</w:t>
        </w:r>
        <w:proofErr w:type="spellEnd"/>
        <w:r w:rsidRPr="00357A0C">
          <w:rPr>
            <w:rStyle w:val="a7"/>
            <w:rFonts w:ascii="Arial" w:eastAsia="Arial" w:hAnsi="Arial" w:cs="Arial"/>
            <w:sz w:val="24"/>
            <w:szCs w:val="24"/>
          </w:rPr>
          <w:t>_9</w:t>
        </w:r>
        <w:proofErr w:type="spellStart"/>
        <w:r w:rsidRPr="00357A0C">
          <w:rPr>
            <w:rStyle w:val="a7"/>
            <w:rFonts w:ascii="Arial" w:eastAsia="Arial" w:hAnsi="Arial" w:cs="Arial"/>
            <w:sz w:val="24"/>
            <w:szCs w:val="24"/>
            <w:lang w:val="en-US"/>
          </w:rPr>
          <w:t>emy</w:t>
        </w:r>
        <w:proofErr w:type="spellEnd"/>
        <w:r w:rsidRPr="00357A0C">
          <w:rPr>
            <w:rStyle w:val="a7"/>
            <w:rFonts w:ascii="Arial" w:eastAsia="Arial" w:hAnsi="Arial" w:cs="Arial"/>
            <w:sz w:val="24"/>
            <w:szCs w:val="24"/>
          </w:rPr>
          <w:t>86</w:t>
        </w:r>
        <w:r w:rsidRPr="00357A0C">
          <w:rPr>
            <w:rStyle w:val="a7"/>
            <w:rFonts w:ascii="Arial" w:eastAsia="Arial" w:hAnsi="Arial" w:cs="Arial"/>
            <w:sz w:val="24"/>
            <w:szCs w:val="24"/>
            <w:lang w:val="en-US"/>
          </w:rPr>
          <w:t>HPUT</w:t>
        </w:r>
        <w:r w:rsidRPr="00357A0C">
          <w:rPr>
            <w:rStyle w:val="a7"/>
            <w:rFonts w:ascii="Arial" w:eastAsia="Arial" w:hAnsi="Arial" w:cs="Arial"/>
            <w:sz w:val="24"/>
            <w:szCs w:val="24"/>
          </w:rPr>
          <w:t>42</w:t>
        </w:r>
        <w:r w:rsidRPr="00357A0C">
          <w:rPr>
            <w:rStyle w:val="a7"/>
            <w:rFonts w:ascii="Arial" w:eastAsia="Arial" w:hAnsi="Arial" w:cs="Arial"/>
            <w:sz w:val="24"/>
            <w:szCs w:val="24"/>
            <w:lang w:val="en-US"/>
          </w:rPr>
          <w:t>U</w:t>
        </w:r>
        <w:r w:rsidRPr="00357A0C">
          <w:rPr>
            <w:rStyle w:val="a7"/>
            <w:rFonts w:ascii="Arial" w:eastAsia="Arial" w:hAnsi="Arial" w:cs="Arial"/>
            <w:sz w:val="24"/>
            <w:szCs w:val="24"/>
          </w:rPr>
          <w:t>14</w:t>
        </w:r>
        <w:proofErr w:type="spellStart"/>
        <w:r w:rsidRPr="00357A0C">
          <w:rPr>
            <w:rStyle w:val="a7"/>
            <w:rFonts w:ascii="Arial" w:eastAsia="Arial" w:hAnsi="Arial" w:cs="Arial"/>
            <w:sz w:val="24"/>
            <w:szCs w:val="24"/>
            <w:lang w:val="en-US"/>
          </w:rPr>
          <w:t>ACteNNHZ</w:t>
        </w:r>
        <w:proofErr w:type="spellEnd"/>
        <w:r w:rsidRPr="00357A0C">
          <w:rPr>
            <w:rStyle w:val="a7"/>
            <w:rFonts w:ascii="Arial" w:eastAsia="Arial" w:hAnsi="Arial" w:cs="Arial"/>
            <w:sz w:val="24"/>
            <w:szCs w:val="24"/>
          </w:rPr>
          <w:t>8</w:t>
        </w:r>
        <w:r w:rsidRPr="00357A0C">
          <w:rPr>
            <w:rStyle w:val="a7"/>
            <w:rFonts w:ascii="Arial" w:eastAsia="Arial" w:hAnsi="Arial" w:cs="Arial"/>
            <w:sz w:val="24"/>
            <w:szCs w:val="24"/>
            <w:lang w:val="en-US"/>
          </w:rPr>
          <w:t>OS</w:t>
        </w:r>
        <w:r w:rsidRPr="00357A0C">
          <w:rPr>
            <w:rStyle w:val="a7"/>
            <w:rFonts w:ascii="Arial" w:eastAsia="Arial" w:hAnsi="Arial" w:cs="Arial"/>
            <w:sz w:val="24"/>
            <w:szCs w:val="24"/>
          </w:rPr>
          <w:t>2</w:t>
        </w:r>
        <w:proofErr w:type="spellStart"/>
        <w:r w:rsidRPr="00357A0C">
          <w:rPr>
            <w:rStyle w:val="a7"/>
            <w:rFonts w:ascii="Arial" w:eastAsia="Arial" w:hAnsi="Arial" w:cs="Arial"/>
            <w:sz w:val="24"/>
            <w:szCs w:val="24"/>
            <w:lang w:val="en-US"/>
          </w:rPr>
          <w:t>hFceo</w:t>
        </w:r>
        <w:proofErr w:type="spellEnd"/>
        <w:r w:rsidRPr="00357A0C">
          <w:rPr>
            <w:rStyle w:val="a7"/>
            <w:rFonts w:ascii="Arial" w:eastAsia="Arial" w:hAnsi="Arial" w:cs="Arial"/>
            <w:sz w:val="24"/>
            <w:szCs w:val="24"/>
          </w:rPr>
          <w:t>4</w:t>
        </w:r>
        <w:proofErr w:type="spellStart"/>
        <w:r w:rsidRPr="00357A0C">
          <w:rPr>
            <w:rStyle w:val="a7"/>
            <w:rFonts w:ascii="Arial" w:eastAsia="Arial" w:hAnsi="Arial" w:cs="Arial"/>
            <w:sz w:val="24"/>
            <w:szCs w:val="24"/>
            <w:lang w:val="en-US"/>
          </w:rPr>
          <w:t>sw</w:t>
        </w:r>
        <w:proofErr w:type="spellEnd"/>
        <w:r w:rsidRPr="00357A0C">
          <w:rPr>
            <w:rStyle w:val="a7"/>
            <w:rFonts w:ascii="Arial" w:eastAsia="Arial" w:hAnsi="Arial" w:cs="Arial"/>
            <w:sz w:val="24"/>
            <w:szCs w:val="24"/>
          </w:rPr>
          <w:t>/</w:t>
        </w:r>
        <w:proofErr w:type="spellStart"/>
        <w:r w:rsidRPr="00357A0C">
          <w:rPr>
            <w:rStyle w:val="a7"/>
            <w:rFonts w:ascii="Arial" w:eastAsia="Arial" w:hAnsi="Arial" w:cs="Arial"/>
            <w:sz w:val="24"/>
            <w:szCs w:val="24"/>
            <w:lang w:val="en-US"/>
          </w:rPr>
          <w:t>viewform</w:t>
        </w:r>
        <w:proofErr w:type="spellEnd"/>
      </w:hyperlink>
    </w:p>
    <w:p w:rsidR="006931CE" w:rsidRPr="006931CE" w:rsidRDefault="006931CE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</w:rPr>
      </w:pPr>
    </w:p>
    <w:p w:rsidR="006931CE" w:rsidRPr="006931CE" w:rsidRDefault="00C12A79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  <w:lang w:val="en-US"/>
        </w:rPr>
      </w:pP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та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сплатити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внесок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учасника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.</w:t>
      </w:r>
    </w:p>
    <w:p w:rsidR="00540F6F" w:rsidRPr="00C9009D" w:rsidRDefault="00C12A79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</w:rPr>
      </w:pP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У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разі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відмови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від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участі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в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змаганнях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п</w:t>
      </w:r>
      <w:proofErr w:type="gram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ісля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складання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розкладу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турніру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,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внесок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не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повертається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.</w:t>
      </w:r>
    </w:p>
    <w:p w:rsidR="00105B6B" w:rsidRPr="00C9009D" w:rsidRDefault="00C12A79">
      <w:pPr>
        <w:pStyle w:val="normal"/>
        <w:spacing w:after="0"/>
        <w:rPr>
          <w:color w:val="0D0D0D" w:themeColor="text1" w:themeTint="F2"/>
        </w:rPr>
      </w:pP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Зверніть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увагу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на те,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що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з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вс</w:t>
      </w:r>
      <w:proofErr w:type="gram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і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учасники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офіційних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змагань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ФСУ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повинні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мати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ліцензію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гравця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!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Докладно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:</w:t>
      </w:r>
      <w:hyperlink r:id="rId7">
        <w:r w:rsidRPr="00C9009D">
          <w:rPr>
            <w:rFonts w:ascii="Arial" w:eastAsia="Arial" w:hAnsi="Arial" w:cs="Arial"/>
            <w:color w:val="0D0D0D" w:themeColor="text1" w:themeTint="F2"/>
            <w:sz w:val="24"/>
            <w:szCs w:val="24"/>
          </w:rPr>
          <w:t xml:space="preserve"> </w:t>
        </w:r>
      </w:hyperlink>
    </w:p>
    <w:p w:rsidR="00105B6B" w:rsidRPr="00C9009D" w:rsidRDefault="00A726D4" w:rsidP="00105B6B">
      <w:pPr>
        <w:pStyle w:val="normal"/>
        <w:spacing w:after="0"/>
        <w:rPr>
          <w:rFonts w:ascii="Arial" w:hAnsi="Arial" w:cs="Arial"/>
          <w:color w:val="0D0D0D" w:themeColor="text1" w:themeTint="F2"/>
          <w:sz w:val="24"/>
          <w:szCs w:val="24"/>
          <w:lang w:val="uk-UA"/>
        </w:rPr>
      </w:pPr>
      <w:hyperlink r:id="rId8" w:history="1">
        <w:proofErr w:type="spellStart"/>
        <w:r w:rsidR="00105B6B" w:rsidRPr="00C9009D">
          <w:rPr>
            <w:rStyle w:val="a7"/>
            <w:rFonts w:ascii="Arial" w:hAnsi="Arial" w:cs="Arial"/>
            <w:color w:val="0D0D0D" w:themeColor="text1" w:themeTint="F2"/>
            <w:sz w:val="24"/>
            <w:szCs w:val="24"/>
          </w:rPr>
          <w:t>Положення</w:t>
        </w:r>
        <w:proofErr w:type="spellEnd"/>
        <w:r w:rsidR="00105B6B" w:rsidRPr="00C9009D">
          <w:rPr>
            <w:rStyle w:val="a7"/>
            <w:rFonts w:ascii="Arial" w:hAnsi="Arial" w:cs="Arial"/>
            <w:color w:val="0D0D0D" w:themeColor="text1" w:themeTint="F2"/>
            <w:sz w:val="24"/>
            <w:szCs w:val="24"/>
          </w:rPr>
          <w:t xml:space="preserve"> про </w:t>
        </w:r>
        <w:proofErr w:type="spellStart"/>
        <w:r w:rsidR="00105B6B" w:rsidRPr="00C9009D">
          <w:rPr>
            <w:rStyle w:val="a7"/>
            <w:rFonts w:ascii="Arial" w:hAnsi="Arial" w:cs="Arial"/>
            <w:color w:val="0D0D0D" w:themeColor="text1" w:themeTint="F2"/>
            <w:sz w:val="24"/>
            <w:szCs w:val="24"/>
          </w:rPr>
          <w:t>спортивну</w:t>
        </w:r>
        <w:proofErr w:type="spellEnd"/>
        <w:r w:rsidR="00105B6B" w:rsidRPr="00C9009D">
          <w:rPr>
            <w:rStyle w:val="a7"/>
            <w:rFonts w:ascii="Arial" w:hAnsi="Arial" w:cs="Arial"/>
            <w:color w:val="0D0D0D" w:themeColor="text1" w:themeTint="F2"/>
            <w:sz w:val="24"/>
            <w:szCs w:val="24"/>
          </w:rPr>
          <w:t xml:space="preserve"> </w:t>
        </w:r>
        <w:proofErr w:type="spellStart"/>
        <w:r w:rsidR="00105B6B" w:rsidRPr="00C9009D">
          <w:rPr>
            <w:rStyle w:val="a7"/>
            <w:rFonts w:ascii="Arial" w:hAnsi="Arial" w:cs="Arial"/>
            <w:color w:val="0D0D0D" w:themeColor="text1" w:themeTint="F2"/>
            <w:sz w:val="24"/>
            <w:szCs w:val="24"/>
          </w:rPr>
          <w:t>ліцензію</w:t>
        </w:r>
        <w:proofErr w:type="spellEnd"/>
      </w:hyperlink>
    </w:p>
    <w:p w:rsidR="00540F6F" w:rsidRPr="00C9009D" w:rsidRDefault="00540F6F">
      <w:pPr>
        <w:pStyle w:val="normal"/>
        <w:spacing w:after="0"/>
        <w:jc w:val="both"/>
        <w:rPr>
          <w:rFonts w:ascii="Arial" w:eastAsia="Arial" w:hAnsi="Arial" w:cs="Arial"/>
          <w:color w:val="0D0D0D" w:themeColor="text1" w:themeTint="F2"/>
          <w:sz w:val="24"/>
          <w:szCs w:val="24"/>
        </w:rPr>
      </w:pPr>
    </w:p>
    <w:p w:rsidR="00540F6F" w:rsidRPr="00C9009D" w:rsidRDefault="00C12A79">
      <w:pPr>
        <w:pStyle w:val="normal"/>
        <w:spacing w:after="0"/>
        <w:jc w:val="both"/>
        <w:rPr>
          <w:rFonts w:ascii="Arial" w:eastAsia="Arial" w:hAnsi="Arial" w:cs="Arial"/>
          <w:b/>
          <w:color w:val="0D0D0D" w:themeColor="text1" w:themeTint="F2"/>
          <w:sz w:val="24"/>
          <w:szCs w:val="24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11. </w:t>
      </w:r>
      <w:proofErr w:type="spellStart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Стартовий</w:t>
      </w:r>
      <w:proofErr w:type="spellEnd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внесок</w:t>
      </w:r>
      <w:proofErr w:type="spellEnd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:</w:t>
      </w:r>
    </w:p>
    <w:p w:rsidR="005D60DA" w:rsidRPr="00C9009D" w:rsidRDefault="00C12A79">
      <w:pPr>
        <w:pStyle w:val="normal"/>
        <w:spacing w:after="0"/>
        <w:jc w:val="both"/>
        <w:rPr>
          <w:rFonts w:ascii="Arial" w:eastAsia="Arial" w:hAnsi="Arial" w:cs="Arial"/>
          <w:i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 xml:space="preserve">Для </w:t>
      </w:r>
      <w:proofErr w:type="gramStart"/>
      <w:r w:rsidR="005D60DA"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lang w:val="uk-UA"/>
        </w:rPr>
        <w:t>вс</w:t>
      </w:r>
      <w:proofErr w:type="gramEnd"/>
      <w:r w:rsidR="005D60DA"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lang w:val="uk-UA"/>
        </w:rPr>
        <w:t>іх категорій</w:t>
      </w:r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 xml:space="preserve">- </w:t>
      </w:r>
      <w:r w:rsidR="005D60DA"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lang w:val="uk-UA"/>
        </w:rPr>
        <w:t>6</w:t>
      </w:r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 xml:space="preserve">00 </w:t>
      </w:r>
      <w:proofErr w:type="spellStart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грн</w:t>
      </w:r>
      <w:proofErr w:type="spellEnd"/>
      <w:r w:rsidR="007123B3"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lang w:val="uk-UA"/>
        </w:rPr>
        <w:t>, що включає мінімум 4 гри на турнірі, воду, фрукти, солодощі біля кортів та подарунок від організаторів турніру</w:t>
      </w:r>
    </w:p>
    <w:p w:rsidR="007123B3" w:rsidRPr="00C9009D" w:rsidRDefault="007123B3">
      <w:pPr>
        <w:pStyle w:val="normal"/>
        <w:spacing w:after="0"/>
        <w:jc w:val="both"/>
        <w:rPr>
          <w:rFonts w:ascii="Arial" w:eastAsia="Arial" w:hAnsi="Arial" w:cs="Arial"/>
          <w:i/>
          <w:color w:val="0D0D0D" w:themeColor="text1" w:themeTint="F2"/>
          <w:sz w:val="24"/>
          <w:szCs w:val="24"/>
          <w:lang w:val="uk-UA"/>
        </w:rPr>
      </w:pPr>
    </w:p>
    <w:p w:rsidR="00540F6F" w:rsidRPr="00C9009D" w:rsidRDefault="005D60DA">
      <w:pPr>
        <w:pStyle w:val="normal"/>
        <w:spacing w:after="0"/>
        <w:jc w:val="both"/>
        <w:rPr>
          <w:rFonts w:ascii="Arial" w:eastAsia="Arial" w:hAnsi="Arial" w:cs="Arial"/>
          <w:i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lang w:val="uk-UA"/>
        </w:rPr>
        <w:t xml:space="preserve">Якщо немає  річної ліцензії гравця -700 </w:t>
      </w:r>
      <w:proofErr w:type="spellStart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lang w:val="uk-UA"/>
        </w:rPr>
        <w:t>грн</w:t>
      </w:r>
      <w:proofErr w:type="spellEnd"/>
    </w:p>
    <w:p w:rsidR="00540F6F" w:rsidRPr="00C9009D" w:rsidRDefault="00540F6F">
      <w:pPr>
        <w:pStyle w:val="normal"/>
        <w:spacing w:after="0"/>
        <w:jc w:val="both"/>
        <w:rPr>
          <w:rFonts w:ascii="Arial" w:eastAsia="Arial" w:hAnsi="Arial" w:cs="Arial"/>
          <w:i/>
          <w:color w:val="0D0D0D" w:themeColor="text1" w:themeTint="F2"/>
          <w:sz w:val="24"/>
          <w:szCs w:val="24"/>
          <w:lang w:val="uk-UA"/>
        </w:rPr>
      </w:pPr>
    </w:p>
    <w:p w:rsidR="00540F6F" w:rsidRPr="00C9009D" w:rsidRDefault="00C12A79">
      <w:pPr>
        <w:pStyle w:val="normal"/>
        <w:spacing w:after="0"/>
        <w:jc w:val="both"/>
        <w:rPr>
          <w:rFonts w:ascii="Arial" w:eastAsia="Arial" w:hAnsi="Arial" w:cs="Arial"/>
          <w:i/>
          <w:color w:val="0D0D0D" w:themeColor="text1" w:themeTint="F2"/>
          <w:sz w:val="24"/>
          <w:szCs w:val="24"/>
        </w:rPr>
      </w:pPr>
      <w:proofErr w:type="spellStart"/>
      <w:r w:rsidRPr="00C9009D">
        <w:rPr>
          <w:rFonts w:ascii="Arial" w:eastAsia="Arial" w:hAnsi="Arial" w:cs="Arial"/>
          <w:b/>
          <w:i/>
          <w:color w:val="0D0D0D" w:themeColor="text1" w:themeTint="F2"/>
          <w:sz w:val="24"/>
          <w:szCs w:val="24"/>
        </w:rPr>
        <w:t>Сплатити</w:t>
      </w:r>
      <w:proofErr w:type="spellEnd"/>
      <w:r w:rsidRPr="00C9009D">
        <w:rPr>
          <w:rFonts w:ascii="Arial" w:eastAsia="Arial" w:hAnsi="Arial" w:cs="Arial"/>
          <w:b/>
          <w:i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b/>
          <w:i/>
          <w:color w:val="0D0D0D" w:themeColor="text1" w:themeTint="F2"/>
          <w:sz w:val="24"/>
          <w:szCs w:val="24"/>
        </w:rPr>
        <w:t>необхідно</w:t>
      </w:r>
      <w:proofErr w:type="spellEnd"/>
      <w:r w:rsidRPr="00C9009D">
        <w:rPr>
          <w:rFonts w:ascii="Arial" w:eastAsia="Arial" w:hAnsi="Arial" w:cs="Arial"/>
          <w:b/>
          <w:i/>
          <w:color w:val="0D0D0D" w:themeColor="text1" w:themeTint="F2"/>
          <w:sz w:val="24"/>
          <w:szCs w:val="24"/>
        </w:rPr>
        <w:t xml:space="preserve"> </w:t>
      </w:r>
      <w:r w:rsidR="005D60DA"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до </w:t>
      </w:r>
      <w:r w:rsidR="005D60DA"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>3 липня</w:t>
      </w:r>
      <w:r w:rsidR="005D60DA"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 xml:space="preserve">за </w:t>
      </w:r>
      <w:proofErr w:type="spellStart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реквізитами</w:t>
      </w:r>
      <w:proofErr w:type="spellEnd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</w:rPr>
        <w:t>:</w:t>
      </w:r>
    </w:p>
    <w:p w:rsidR="00E51383" w:rsidRPr="00C9009D" w:rsidRDefault="007123B3">
      <w:pPr>
        <w:pStyle w:val="normal"/>
        <w:spacing w:after="0"/>
        <w:jc w:val="both"/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</w:pP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П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латіжн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а</w:t>
      </w:r>
      <w:r w:rsidR="00C12A79"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карт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а</w:t>
      </w:r>
      <w:r w:rsidR="00C12A79"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="00C12A79" w:rsidRPr="00C9009D">
        <w:rPr>
          <w:rFonts w:ascii="Arial" w:eastAsia="Arial" w:hAnsi="Arial" w:cs="Arial"/>
          <w:b/>
          <w:color w:val="0D0D0D" w:themeColor="text1" w:themeTint="F2"/>
          <w:sz w:val="28"/>
          <w:szCs w:val="28"/>
        </w:rPr>
        <w:t>Приват</w:t>
      </w:r>
      <w:proofErr w:type="spellEnd"/>
      <w:r w:rsidR="00E51383" w:rsidRPr="00C9009D">
        <w:rPr>
          <w:rFonts w:ascii="Arial" w:eastAsia="Arial" w:hAnsi="Arial" w:cs="Arial"/>
          <w:b/>
          <w:color w:val="0D0D0D" w:themeColor="text1" w:themeTint="F2"/>
          <w:sz w:val="28"/>
          <w:szCs w:val="28"/>
          <w:lang w:val="uk-UA"/>
        </w:rPr>
        <w:t>Банк</w:t>
      </w:r>
      <w:r w:rsidR="00C12A79"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r w:rsidR="00C12A79"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№ </w:t>
      </w:r>
      <w:r w:rsidR="005D60DA"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>5168 7551 0259 9533</w:t>
      </w:r>
      <w:r w:rsidR="00E51383"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 xml:space="preserve"> </w:t>
      </w:r>
      <w:r w:rsidR="005D60DA"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uk-UA"/>
        </w:rPr>
        <w:t>Яковенко Ірина Володимирівна</w:t>
      </w:r>
    </w:p>
    <w:p w:rsidR="00105B6B" w:rsidRPr="00C9009D" w:rsidRDefault="00C12A79" w:rsidP="00105B6B">
      <w:pPr>
        <w:pStyle w:val="normal"/>
        <w:spacing w:after="0"/>
        <w:jc w:val="center"/>
        <w:rPr>
          <w:rFonts w:ascii="Arial" w:eastAsia="Arial" w:hAnsi="Arial" w:cs="Arial"/>
          <w:b/>
          <w:color w:val="FF0000"/>
          <w:sz w:val="28"/>
          <w:szCs w:val="28"/>
          <w:lang w:val="uk-UA"/>
        </w:rPr>
      </w:pPr>
      <w:proofErr w:type="spellStart"/>
      <w:r w:rsidRPr="00C9009D">
        <w:rPr>
          <w:rFonts w:ascii="Arial" w:eastAsia="Arial" w:hAnsi="Arial" w:cs="Arial"/>
          <w:b/>
          <w:color w:val="FF0000"/>
          <w:sz w:val="28"/>
          <w:szCs w:val="28"/>
          <w:u w:val="single"/>
        </w:rPr>
        <w:t>Обов’язково</w:t>
      </w:r>
      <w:proofErr w:type="spellEnd"/>
      <w:r w:rsidRPr="00C9009D">
        <w:rPr>
          <w:rFonts w:ascii="Arial" w:eastAsia="Arial" w:hAnsi="Arial" w:cs="Arial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C9009D">
        <w:rPr>
          <w:rFonts w:ascii="Arial" w:eastAsia="Arial" w:hAnsi="Arial" w:cs="Arial"/>
          <w:b/>
          <w:color w:val="FF0000"/>
          <w:sz w:val="28"/>
          <w:szCs w:val="28"/>
          <w:u w:val="single"/>
        </w:rPr>
        <w:t>вказуйте</w:t>
      </w:r>
      <w:proofErr w:type="spellEnd"/>
      <w:r w:rsidRPr="00C9009D">
        <w:rPr>
          <w:rFonts w:ascii="Arial" w:eastAsia="Arial" w:hAnsi="Arial" w:cs="Arial"/>
          <w:b/>
          <w:color w:val="FF0000"/>
          <w:sz w:val="28"/>
          <w:szCs w:val="28"/>
        </w:rPr>
        <w:t>!</w:t>
      </w:r>
    </w:p>
    <w:p w:rsidR="00540F6F" w:rsidRDefault="00C12A79" w:rsidP="00105B6B">
      <w:pPr>
        <w:pStyle w:val="normal"/>
        <w:spacing w:after="0"/>
        <w:jc w:val="center"/>
        <w:rPr>
          <w:rFonts w:ascii="Arial" w:eastAsia="Arial" w:hAnsi="Arial" w:cs="Arial"/>
          <w:b/>
          <w:color w:val="FF0000"/>
          <w:sz w:val="28"/>
          <w:szCs w:val="28"/>
          <w:lang w:val="en-US"/>
        </w:rPr>
      </w:pPr>
      <w:r w:rsidRPr="00C9009D">
        <w:rPr>
          <w:rFonts w:ascii="Arial" w:eastAsia="Arial" w:hAnsi="Arial" w:cs="Arial"/>
          <w:b/>
          <w:color w:val="FF0000"/>
          <w:sz w:val="28"/>
          <w:szCs w:val="28"/>
        </w:rPr>
        <w:t>(</w:t>
      </w:r>
      <w:proofErr w:type="gramStart"/>
      <w:r w:rsidRPr="00C9009D">
        <w:rPr>
          <w:rFonts w:ascii="Arial" w:eastAsia="Arial" w:hAnsi="Arial" w:cs="Arial"/>
          <w:b/>
          <w:color w:val="FF0000"/>
          <w:sz w:val="28"/>
          <w:szCs w:val="28"/>
        </w:rPr>
        <w:t>П</w:t>
      </w:r>
      <w:proofErr w:type="gramEnd"/>
      <w:r w:rsidRPr="00C9009D">
        <w:rPr>
          <w:rFonts w:ascii="Arial" w:eastAsia="Arial" w:hAnsi="Arial" w:cs="Arial"/>
          <w:b/>
          <w:color w:val="FF0000"/>
          <w:sz w:val="28"/>
          <w:szCs w:val="28"/>
        </w:rPr>
        <w:t xml:space="preserve">ІБ, оплата за участь у </w:t>
      </w:r>
      <w:r w:rsidR="005D60DA" w:rsidRPr="00C9009D">
        <w:rPr>
          <w:rFonts w:ascii="Arial" w:eastAsia="Arial" w:hAnsi="Arial" w:cs="Arial"/>
          <w:b/>
          <w:color w:val="FF0000"/>
          <w:sz w:val="28"/>
          <w:szCs w:val="28"/>
          <w:lang w:val="uk-UA"/>
        </w:rPr>
        <w:t>Чемпіонаті Одеси</w:t>
      </w:r>
      <w:r w:rsidRPr="00C9009D">
        <w:rPr>
          <w:rFonts w:ascii="Arial" w:eastAsia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C9009D">
        <w:rPr>
          <w:rFonts w:ascii="Arial" w:eastAsia="Arial" w:hAnsi="Arial" w:cs="Arial"/>
          <w:b/>
          <w:color w:val="FF0000"/>
          <w:sz w:val="28"/>
          <w:szCs w:val="28"/>
        </w:rPr>
        <w:t>зі</w:t>
      </w:r>
      <w:proofErr w:type="spellEnd"/>
      <w:r w:rsidRPr="00C9009D">
        <w:rPr>
          <w:rFonts w:ascii="Arial" w:eastAsia="Arial" w:hAnsi="Arial" w:cs="Arial"/>
          <w:b/>
          <w:color w:val="FF0000"/>
          <w:sz w:val="28"/>
          <w:szCs w:val="28"/>
        </w:rPr>
        <w:t xml:space="preserve"> сквошу ).</w:t>
      </w:r>
    </w:p>
    <w:p w:rsidR="006931CE" w:rsidRPr="006931CE" w:rsidRDefault="006931CE" w:rsidP="00105B6B">
      <w:pPr>
        <w:pStyle w:val="normal"/>
        <w:spacing w:after="0"/>
        <w:jc w:val="center"/>
        <w:rPr>
          <w:rFonts w:ascii="Arial" w:eastAsia="Arial" w:hAnsi="Arial" w:cs="Arial"/>
          <w:b/>
          <w:color w:val="FF0000"/>
          <w:sz w:val="28"/>
          <w:szCs w:val="28"/>
          <w:lang w:val="en-US"/>
        </w:rPr>
      </w:pPr>
    </w:p>
    <w:p w:rsidR="00540F6F" w:rsidRPr="00C9009D" w:rsidRDefault="00C12A79">
      <w:pPr>
        <w:pStyle w:val="normal"/>
        <w:spacing w:after="0"/>
        <w:jc w:val="both"/>
        <w:rPr>
          <w:rFonts w:ascii="Arial" w:eastAsia="Arial" w:hAnsi="Arial" w:cs="Arial"/>
          <w:b/>
          <w:color w:val="0D0D0D" w:themeColor="text1" w:themeTint="F2"/>
          <w:sz w:val="24"/>
          <w:szCs w:val="24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 </w:t>
      </w:r>
    </w:p>
    <w:p w:rsidR="00540F6F" w:rsidRPr="00C9009D" w:rsidRDefault="00C12A79">
      <w:pPr>
        <w:pStyle w:val="normal"/>
        <w:spacing w:after="0"/>
        <w:jc w:val="both"/>
        <w:rPr>
          <w:rFonts w:ascii="Arial" w:eastAsia="Arial" w:hAnsi="Arial" w:cs="Arial"/>
          <w:b/>
          <w:color w:val="0D0D0D" w:themeColor="text1" w:themeTint="F2"/>
          <w:sz w:val="24"/>
          <w:szCs w:val="24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lastRenderedPageBreak/>
        <w:t xml:space="preserve">12. </w:t>
      </w:r>
      <w:proofErr w:type="spellStart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Медична</w:t>
      </w:r>
      <w:proofErr w:type="spellEnd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 страховка:</w:t>
      </w:r>
    </w:p>
    <w:p w:rsidR="00540F6F" w:rsidRPr="00C9009D" w:rsidRDefault="00C12A79">
      <w:pPr>
        <w:pStyle w:val="normal"/>
        <w:spacing w:after="0"/>
        <w:jc w:val="both"/>
        <w:rPr>
          <w:rFonts w:ascii="Arial" w:eastAsia="Arial" w:hAnsi="Arial" w:cs="Arial"/>
          <w:color w:val="0D0D0D" w:themeColor="text1" w:themeTint="F2"/>
          <w:sz w:val="24"/>
          <w:szCs w:val="24"/>
        </w:rPr>
      </w:pP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учасникам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змагань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рекомендується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мати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медичну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страховку.</w:t>
      </w:r>
    </w:p>
    <w:p w:rsidR="00540F6F" w:rsidRPr="00C9009D" w:rsidRDefault="00C12A79">
      <w:pPr>
        <w:pStyle w:val="normal"/>
        <w:spacing w:after="0"/>
        <w:jc w:val="both"/>
        <w:rPr>
          <w:rFonts w:ascii="Arial" w:eastAsia="Arial" w:hAnsi="Arial" w:cs="Arial"/>
          <w:color w:val="0D0D0D" w:themeColor="text1" w:themeTint="F2"/>
          <w:sz w:val="24"/>
          <w:szCs w:val="24"/>
        </w:rPr>
      </w:pP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Учасники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приймають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участь в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змаганнях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на </w:t>
      </w:r>
      <w:proofErr w:type="spellStart"/>
      <w:proofErr w:type="gram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св</w:t>
      </w:r>
      <w:proofErr w:type="gram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ій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страх та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ризик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.</w:t>
      </w:r>
    </w:p>
    <w:p w:rsidR="00540F6F" w:rsidRPr="00C9009D" w:rsidRDefault="00C12A79">
      <w:pPr>
        <w:pStyle w:val="normal"/>
        <w:spacing w:before="60" w:after="0"/>
        <w:jc w:val="both"/>
        <w:rPr>
          <w:rFonts w:ascii="Arial" w:eastAsia="Arial" w:hAnsi="Arial" w:cs="Arial"/>
          <w:i/>
          <w:color w:val="0D0D0D" w:themeColor="text1" w:themeTint="F2"/>
          <w:sz w:val="24"/>
          <w:szCs w:val="24"/>
          <w:u w:val="single"/>
        </w:rPr>
      </w:pPr>
      <w:proofErr w:type="spellStart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u w:val="single"/>
        </w:rPr>
        <w:t>Організатори</w:t>
      </w:r>
      <w:proofErr w:type="spellEnd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u w:val="single"/>
        </w:rPr>
        <w:t xml:space="preserve"> не </w:t>
      </w:r>
      <w:proofErr w:type="spellStart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u w:val="single"/>
        </w:rPr>
        <w:t>несуть</w:t>
      </w:r>
      <w:proofErr w:type="spellEnd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u w:val="single"/>
        </w:rPr>
        <w:t xml:space="preserve"> </w:t>
      </w:r>
      <w:proofErr w:type="spellStart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u w:val="single"/>
        </w:rPr>
        <w:t>відповідальність</w:t>
      </w:r>
      <w:proofErr w:type="spellEnd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u w:val="single"/>
        </w:rPr>
        <w:t xml:space="preserve"> за </w:t>
      </w:r>
      <w:proofErr w:type="spellStart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u w:val="single"/>
        </w:rPr>
        <w:t>травми</w:t>
      </w:r>
      <w:proofErr w:type="spellEnd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u w:val="single"/>
        </w:rPr>
        <w:t xml:space="preserve"> та </w:t>
      </w:r>
      <w:proofErr w:type="spellStart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u w:val="single"/>
        </w:rPr>
        <w:t>нещасні</w:t>
      </w:r>
      <w:proofErr w:type="spellEnd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u w:val="single"/>
        </w:rPr>
        <w:t xml:space="preserve"> </w:t>
      </w:r>
      <w:proofErr w:type="spellStart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u w:val="single"/>
        </w:rPr>
        <w:t>випадки</w:t>
      </w:r>
      <w:proofErr w:type="spellEnd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u w:val="single"/>
        </w:rPr>
        <w:t xml:space="preserve">, в </w:t>
      </w:r>
      <w:proofErr w:type="spellStart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u w:val="single"/>
        </w:rPr>
        <w:t>яких</w:t>
      </w:r>
      <w:proofErr w:type="spellEnd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u w:val="single"/>
        </w:rPr>
        <w:t xml:space="preserve"> </w:t>
      </w:r>
      <w:proofErr w:type="gramStart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u w:val="single"/>
        </w:rPr>
        <w:t>вони</w:t>
      </w:r>
      <w:proofErr w:type="gramEnd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u w:val="single"/>
        </w:rPr>
        <w:t xml:space="preserve"> </w:t>
      </w:r>
      <w:proofErr w:type="spellStart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u w:val="single"/>
        </w:rPr>
        <w:t>невинні</w:t>
      </w:r>
      <w:proofErr w:type="spellEnd"/>
      <w:r w:rsidRPr="00C9009D">
        <w:rPr>
          <w:rFonts w:ascii="Arial" w:eastAsia="Arial" w:hAnsi="Arial" w:cs="Arial"/>
          <w:i/>
          <w:color w:val="0D0D0D" w:themeColor="text1" w:themeTint="F2"/>
          <w:sz w:val="24"/>
          <w:szCs w:val="24"/>
          <w:u w:val="single"/>
        </w:rPr>
        <w:t>.</w:t>
      </w:r>
    </w:p>
    <w:p w:rsidR="00540F6F" w:rsidRPr="00C9009D" w:rsidRDefault="00C12A79">
      <w:pPr>
        <w:pStyle w:val="normal"/>
        <w:spacing w:after="0"/>
        <w:jc w:val="center"/>
        <w:rPr>
          <w:rFonts w:ascii="Comic Sans MS" w:eastAsia="Comic Sans MS" w:hAnsi="Comic Sans MS" w:cs="Comic Sans MS"/>
          <w:color w:val="0D0D0D" w:themeColor="text1" w:themeTint="F2"/>
          <w:sz w:val="20"/>
          <w:szCs w:val="20"/>
        </w:rPr>
      </w:pPr>
      <w:r w:rsidRPr="00C9009D">
        <w:rPr>
          <w:rFonts w:ascii="Comic Sans MS" w:eastAsia="Comic Sans MS" w:hAnsi="Comic Sans MS" w:cs="Comic Sans MS"/>
          <w:color w:val="0D0D0D" w:themeColor="text1" w:themeTint="F2"/>
          <w:sz w:val="20"/>
          <w:szCs w:val="20"/>
        </w:rPr>
        <w:t xml:space="preserve"> </w:t>
      </w:r>
    </w:p>
    <w:p w:rsidR="00540F6F" w:rsidRDefault="00C12A79">
      <w:pPr>
        <w:pStyle w:val="normal"/>
        <w:spacing w:after="0"/>
        <w:jc w:val="both"/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en-US"/>
        </w:rPr>
      </w:pPr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13. </w:t>
      </w:r>
      <w:proofErr w:type="spellStart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Організаційний</w:t>
      </w:r>
      <w:proofErr w:type="spellEnd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>комітет</w:t>
      </w:r>
      <w:proofErr w:type="spellEnd"/>
      <w:r w:rsidRPr="00C9009D">
        <w:rPr>
          <w:rFonts w:ascii="Arial" w:eastAsia="Arial" w:hAnsi="Arial" w:cs="Arial"/>
          <w:b/>
          <w:color w:val="0D0D0D" w:themeColor="text1" w:themeTint="F2"/>
          <w:sz w:val="24"/>
          <w:szCs w:val="24"/>
        </w:rPr>
        <w:t xml:space="preserve">:  </w:t>
      </w:r>
    </w:p>
    <w:p w:rsidR="00C9009D" w:rsidRPr="00C9009D" w:rsidRDefault="00C9009D">
      <w:pPr>
        <w:pStyle w:val="normal"/>
        <w:spacing w:after="0"/>
        <w:jc w:val="both"/>
        <w:rPr>
          <w:rFonts w:ascii="Arial" w:eastAsia="Arial" w:hAnsi="Arial" w:cs="Arial"/>
          <w:b/>
          <w:color w:val="0D0D0D" w:themeColor="text1" w:themeTint="F2"/>
          <w:sz w:val="24"/>
          <w:szCs w:val="24"/>
          <w:lang w:val="en-US"/>
        </w:rPr>
      </w:pPr>
    </w:p>
    <w:p w:rsidR="00E51383" w:rsidRPr="00C9009D" w:rsidRDefault="00C12A79" w:rsidP="00996BAA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</w:rPr>
      </w:pP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Директор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турніру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- </w:t>
      </w:r>
      <w:proofErr w:type="spellStart"/>
      <w:r w:rsidR="00E51383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Решетняк</w:t>
      </w:r>
      <w:proofErr w:type="spellEnd"/>
      <w:r w:rsidR="00E51383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 Ко</w:t>
      </w:r>
      <w:r w:rsidR="00996BAA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стянтин</w:t>
      </w:r>
      <w:r w:rsidR="00E51383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 Ярославович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r w:rsidR="00996BAA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br/>
      </w:r>
      <w:r w:rsidR="00F665FC"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тел. +38 09</w:t>
      </w:r>
      <w:r w:rsidR="00E51383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7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r w:rsidR="00E51383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906 4642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, 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en-US"/>
        </w:rPr>
        <w:t>e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-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en-US"/>
        </w:rPr>
        <w:t>mail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: </w:t>
      </w:r>
      <w:hyperlink r:id="rId9" w:history="1">
        <w:r w:rsidR="00226E88" w:rsidRPr="00C9009D">
          <w:rPr>
            <w:rStyle w:val="a7"/>
            <w:rFonts w:ascii="Arial" w:eastAsia="Arial" w:hAnsi="Arial" w:cs="Arial"/>
            <w:color w:val="0D0D0D" w:themeColor="text1" w:themeTint="F2"/>
            <w:sz w:val="24"/>
            <w:szCs w:val="24"/>
            <w:lang w:val="en-US"/>
          </w:rPr>
          <w:t>whortael</w:t>
        </w:r>
        <w:r w:rsidR="00226E88" w:rsidRPr="00C9009D">
          <w:rPr>
            <w:rStyle w:val="a7"/>
            <w:rFonts w:ascii="Arial" w:eastAsia="Arial" w:hAnsi="Arial" w:cs="Arial"/>
            <w:color w:val="0D0D0D" w:themeColor="text1" w:themeTint="F2"/>
            <w:sz w:val="24"/>
            <w:szCs w:val="24"/>
          </w:rPr>
          <w:t>@</w:t>
        </w:r>
        <w:r w:rsidR="00226E88" w:rsidRPr="00C9009D">
          <w:rPr>
            <w:rStyle w:val="a7"/>
            <w:rFonts w:ascii="Arial" w:eastAsia="Arial" w:hAnsi="Arial" w:cs="Arial"/>
            <w:color w:val="0D0D0D" w:themeColor="text1" w:themeTint="F2"/>
            <w:sz w:val="24"/>
            <w:szCs w:val="24"/>
            <w:lang w:val="en-US"/>
          </w:rPr>
          <w:t>gmail</w:t>
        </w:r>
        <w:r w:rsidR="00226E88" w:rsidRPr="00C9009D">
          <w:rPr>
            <w:rStyle w:val="a7"/>
            <w:rFonts w:ascii="Arial" w:eastAsia="Arial" w:hAnsi="Arial" w:cs="Arial"/>
            <w:color w:val="0D0D0D" w:themeColor="text1" w:themeTint="F2"/>
            <w:sz w:val="24"/>
            <w:szCs w:val="24"/>
          </w:rPr>
          <w:t>.</w:t>
        </w:r>
        <w:r w:rsidR="00226E88" w:rsidRPr="00C9009D">
          <w:rPr>
            <w:rStyle w:val="a7"/>
            <w:rFonts w:ascii="Arial" w:eastAsia="Arial" w:hAnsi="Arial" w:cs="Arial"/>
            <w:color w:val="0D0D0D" w:themeColor="text1" w:themeTint="F2"/>
            <w:sz w:val="24"/>
            <w:szCs w:val="24"/>
            <w:lang w:val="en-US"/>
          </w:rPr>
          <w:t>com</w:t>
        </w:r>
      </w:hyperlink>
    </w:p>
    <w:p w:rsidR="00226E88" w:rsidRPr="00C9009D" w:rsidRDefault="00226E88" w:rsidP="00996BAA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</w:rPr>
      </w:pP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Менеджер турніру</w:t>
      </w:r>
      <w:r w:rsidR="00FC2EEB"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-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 Яковенко Ірина</w:t>
      </w:r>
    </w:p>
    <w:p w:rsidR="00797A71" w:rsidRPr="00C9009D" w:rsidRDefault="00797A71" w:rsidP="00797A71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  <w:lang w:val="en-US"/>
        </w:rPr>
      </w:pP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тел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en-US"/>
        </w:rPr>
        <w:t xml:space="preserve">. +38 098 402 6409, e-mail: </w:t>
      </w:r>
      <w:hyperlink r:id="rId10" w:history="1">
        <w:r w:rsidRPr="00C9009D">
          <w:rPr>
            <w:rStyle w:val="a7"/>
            <w:rFonts w:ascii="Arial" w:eastAsia="Arial" w:hAnsi="Arial" w:cs="Arial"/>
            <w:color w:val="0D0D0D" w:themeColor="text1" w:themeTint="F2"/>
            <w:sz w:val="24"/>
            <w:szCs w:val="24"/>
            <w:lang w:val="en-US"/>
          </w:rPr>
          <w:t>foreverodessa@gmail.com</w:t>
        </w:r>
      </w:hyperlink>
    </w:p>
    <w:p w:rsidR="00797A71" w:rsidRPr="00C9009D" w:rsidRDefault="00797A71" w:rsidP="00797A71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</w:pP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Головний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суддя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турніру</w:t>
      </w:r>
      <w:proofErr w:type="spellEnd"/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r w:rsidR="00E86EDB"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>–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="00E86EDB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>Карпук</w:t>
      </w:r>
      <w:proofErr w:type="spellEnd"/>
      <w:r w:rsidR="00E86EDB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 Ганна</w:t>
      </w: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 </w:t>
      </w:r>
    </w:p>
    <w:p w:rsidR="00797A71" w:rsidRPr="00C9009D" w:rsidRDefault="00797A71" w:rsidP="00797A71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  <w:lang w:val="en-US"/>
        </w:rPr>
      </w:pPr>
      <w:r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тел. + </w:t>
      </w:r>
      <w:r w:rsidR="00E86EDB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38096 490 68 89 </w:t>
      </w:r>
      <w:r w:rsidR="00C9009D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en-US"/>
        </w:rPr>
        <w:t>e-mail:</w:t>
      </w:r>
      <w:r w:rsidR="00C9009D" w:rsidRPr="00C9009D">
        <w:rPr>
          <w:rFonts w:ascii="Arial" w:eastAsia="Arial" w:hAnsi="Arial" w:cs="Arial"/>
          <w:color w:val="0D0D0D" w:themeColor="text1" w:themeTint="F2"/>
          <w:sz w:val="24"/>
          <w:szCs w:val="24"/>
          <w:lang w:val="uk-UA"/>
        </w:rPr>
        <w:t xml:space="preserve"> </w:t>
      </w:r>
      <w:hyperlink r:id="rId11" w:history="1">
        <w:r w:rsidR="00C9009D" w:rsidRPr="00C9009D">
          <w:rPr>
            <w:rStyle w:val="a7"/>
            <w:rFonts w:ascii="Arial" w:eastAsia="Arial" w:hAnsi="Arial" w:cs="Arial"/>
            <w:color w:val="0D0D0D" w:themeColor="text1" w:themeTint="F2"/>
            <w:sz w:val="24"/>
            <w:szCs w:val="24"/>
            <w:lang w:val="en-US"/>
          </w:rPr>
          <w:t>anna.karpuk32@gmail.com</w:t>
        </w:r>
      </w:hyperlink>
    </w:p>
    <w:p w:rsidR="00C9009D" w:rsidRPr="00C9009D" w:rsidRDefault="00C9009D" w:rsidP="00797A71">
      <w:pPr>
        <w:pStyle w:val="normal"/>
        <w:spacing w:after="0"/>
        <w:rPr>
          <w:rFonts w:ascii="Arial" w:eastAsia="Arial" w:hAnsi="Arial" w:cs="Arial"/>
          <w:color w:val="0D0D0D" w:themeColor="text1" w:themeTint="F2"/>
          <w:sz w:val="24"/>
          <w:szCs w:val="24"/>
          <w:lang w:val="en-US"/>
        </w:rPr>
      </w:pPr>
    </w:p>
    <w:p w:rsidR="00540F6F" w:rsidRPr="00C9009D" w:rsidRDefault="00540F6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Comic Sans MS" w:eastAsia="Comic Sans MS" w:hAnsi="Comic Sans MS" w:cs="Comic Sans MS"/>
          <w:color w:val="1F497D" w:themeColor="text2"/>
          <w:sz w:val="44"/>
          <w:szCs w:val="44"/>
          <w:lang w:val="en-US"/>
        </w:rPr>
      </w:pPr>
    </w:p>
    <w:sectPr w:rsidR="00540F6F" w:rsidRPr="00C9009D" w:rsidSect="00540F6F">
      <w:pgSz w:w="11906" w:h="16838"/>
      <w:pgMar w:top="284" w:right="850" w:bottom="426" w:left="156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20"/>
  <w:characterSpacingControl w:val="doNotCompress"/>
  <w:compat/>
  <w:rsids>
    <w:rsidRoot w:val="00540F6F"/>
    <w:rsid w:val="00057D8A"/>
    <w:rsid w:val="00105B6B"/>
    <w:rsid w:val="001E4A01"/>
    <w:rsid w:val="00211364"/>
    <w:rsid w:val="00221D66"/>
    <w:rsid w:val="00226E88"/>
    <w:rsid w:val="002C4E07"/>
    <w:rsid w:val="00327E79"/>
    <w:rsid w:val="0040304A"/>
    <w:rsid w:val="004C12D3"/>
    <w:rsid w:val="00502903"/>
    <w:rsid w:val="00505602"/>
    <w:rsid w:val="00540F6F"/>
    <w:rsid w:val="005846AD"/>
    <w:rsid w:val="00596143"/>
    <w:rsid w:val="005D60DA"/>
    <w:rsid w:val="00635B55"/>
    <w:rsid w:val="0066169E"/>
    <w:rsid w:val="00692934"/>
    <w:rsid w:val="006931CE"/>
    <w:rsid w:val="007123B3"/>
    <w:rsid w:val="00764C22"/>
    <w:rsid w:val="00783611"/>
    <w:rsid w:val="00797A71"/>
    <w:rsid w:val="00835CA1"/>
    <w:rsid w:val="009226DB"/>
    <w:rsid w:val="009662F2"/>
    <w:rsid w:val="0098023E"/>
    <w:rsid w:val="00994127"/>
    <w:rsid w:val="00996BAA"/>
    <w:rsid w:val="00A726D4"/>
    <w:rsid w:val="00B3431D"/>
    <w:rsid w:val="00B53FD7"/>
    <w:rsid w:val="00C12A79"/>
    <w:rsid w:val="00C9009D"/>
    <w:rsid w:val="00CC7447"/>
    <w:rsid w:val="00D750CA"/>
    <w:rsid w:val="00D82C8C"/>
    <w:rsid w:val="00E02F2E"/>
    <w:rsid w:val="00E51383"/>
    <w:rsid w:val="00E73389"/>
    <w:rsid w:val="00E86EDB"/>
    <w:rsid w:val="00F404AC"/>
    <w:rsid w:val="00F665FC"/>
    <w:rsid w:val="00F9247A"/>
    <w:rsid w:val="00FC2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43"/>
  </w:style>
  <w:style w:type="paragraph" w:styleId="1">
    <w:name w:val="heading 1"/>
    <w:basedOn w:val="normal"/>
    <w:next w:val="normal"/>
    <w:rsid w:val="00540F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40F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40F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40F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40F6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540F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40F6F"/>
  </w:style>
  <w:style w:type="table" w:customStyle="1" w:styleId="TableNormal">
    <w:name w:val="Table Normal"/>
    <w:rsid w:val="00540F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40F6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540F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57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D8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05B6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05B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quash.ua/wp-content/uploads/2016/09/%D0%BF%D0%BE%D0%BB%D0%BE%D0%B6%D0%B5%D0%BD%D0%BD%D1%8F-%D0%BF%D1%80%D0%BE-%D1%81%D0%BF%D0%BE%D1%80%D1%82%D0%B8%D0%B2%D0%BD%D1%83-%D0%BB%D1%96%D1%86%D0%B5%D0%BD%D0%B7%D1%96%D1%8E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quash.ua/wp-content/uploads/2016/09/%D0%9F%D0%BE%D0%BB%D0%BE%D0%B6%D0%B5%D0%BD%D0%BD%D1%8F-%D0%BF%D1%80%D0%BE-%D0%BB%D1%96%D1%86%D0%B5%D0%BD%D0%B7%D1%83%D0%B2%D0%B0%D0%BD%D0%BD%D1%8F-%D1%81%D0%BF%D0%BE%D1%80%D1%82%D1%81%D0%BC%D0%B5%D0%BD%D1%96%D0%B2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P-IXhyU3G7i_9emy86HPUT42U14ACteNNHZ8OS2hFceo4sw/viewform" TargetMode="External"/><Relationship Id="rId11" Type="http://schemas.openxmlformats.org/officeDocument/2006/relationships/hyperlink" Target="mailto:anna.karpuk32@gmail.com" TargetMode="External"/><Relationship Id="rId5" Type="http://schemas.openxmlformats.org/officeDocument/2006/relationships/hyperlink" Target="https://www.sportlife.ua/uk/clubs/odessa/zhukova/contacts" TargetMode="External"/><Relationship Id="rId10" Type="http://schemas.openxmlformats.org/officeDocument/2006/relationships/hyperlink" Target="mailto:foreverodessa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whortae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</dc:creator>
  <cp:lastModifiedBy>Ирина</cp:lastModifiedBy>
  <cp:revision>2</cp:revision>
  <dcterms:created xsi:type="dcterms:W3CDTF">2019-06-13T18:18:00Z</dcterms:created>
  <dcterms:modified xsi:type="dcterms:W3CDTF">2019-06-13T18:18:00Z</dcterms:modified>
</cp:coreProperties>
</file>